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22" w:rsidRDefault="0053698C" w:rsidP="0053698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Наручилац : </w:t>
      </w:r>
      <w:r w:rsidRPr="0053698C">
        <w:rPr>
          <w:rFonts w:ascii="Times New Roman" w:hAnsi="Times New Roman" w:cs="Times New Roman"/>
          <w:sz w:val="24"/>
          <w:szCs w:val="24"/>
          <w:lang w:val="sr-Cyrl-RS"/>
        </w:rPr>
        <w:t>ЈКП „ Водовод Златибор“</w:t>
      </w:r>
    </w:p>
    <w:p w:rsidR="0053698C" w:rsidRPr="006F26DA" w:rsidRDefault="0053698C" w:rsidP="0053698C">
      <w:pPr>
        <w:spacing w:after="0"/>
        <w:rPr>
          <w:rFonts w:ascii="Times New Roman" w:hAnsi="Times New Roman" w:cs="Times New Roman"/>
          <w:sz w:val="24"/>
          <w:szCs w:val="24"/>
          <w:lang w:val="sr-Latn-RS"/>
        </w:rPr>
      </w:pPr>
      <w:r>
        <w:rPr>
          <w:rFonts w:ascii="Times New Roman" w:hAnsi="Times New Roman" w:cs="Times New Roman"/>
          <w:sz w:val="24"/>
          <w:szCs w:val="24"/>
          <w:lang w:val="sr-Cyrl-RS"/>
        </w:rPr>
        <w:t xml:space="preserve">Број : </w:t>
      </w:r>
      <w:r w:rsidR="006F26DA">
        <w:rPr>
          <w:rFonts w:ascii="Times New Roman" w:hAnsi="Times New Roman" w:cs="Times New Roman"/>
          <w:sz w:val="24"/>
          <w:szCs w:val="24"/>
          <w:lang w:val="sr-Latn-RS"/>
        </w:rPr>
        <w:t>2777</w:t>
      </w:r>
    </w:p>
    <w:p w:rsidR="0053698C" w:rsidRDefault="0053698C" w:rsidP="0053698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 </w:t>
      </w:r>
      <w:r w:rsidR="00A30D43">
        <w:rPr>
          <w:rFonts w:ascii="Times New Roman" w:hAnsi="Times New Roman" w:cs="Times New Roman"/>
          <w:sz w:val="24"/>
          <w:szCs w:val="24"/>
          <w:lang w:val="sr-Latn-RS"/>
        </w:rPr>
        <w:t>31</w:t>
      </w:r>
      <w:r w:rsidR="00A30D43">
        <w:rPr>
          <w:rFonts w:ascii="Times New Roman" w:hAnsi="Times New Roman" w:cs="Times New Roman"/>
          <w:sz w:val="24"/>
          <w:szCs w:val="24"/>
          <w:lang w:val="sr-Cyrl-RS"/>
        </w:rPr>
        <w:t>.0</w:t>
      </w:r>
      <w:r w:rsidR="00A30D43">
        <w:rPr>
          <w:rFonts w:ascii="Times New Roman" w:hAnsi="Times New Roman" w:cs="Times New Roman"/>
          <w:sz w:val="24"/>
          <w:szCs w:val="24"/>
          <w:lang w:val="sr-Latn-RS"/>
        </w:rPr>
        <w:t>7</w:t>
      </w:r>
      <w:r w:rsidR="00D64EEE">
        <w:rPr>
          <w:rFonts w:ascii="Times New Roman" w:hAnsi="Times New Roman" w:cs="Times New Roman"/>
          <w:sz w:val="24"/>
          <w:szCs w:val="24"/>
          <w:lang w:val="sr-Cyrl-RS"/>
        </w:rPr>
        <w:t>.2017.год.</w:t>
      </w:r>
    </w:p>
    <w:p w:rsidR="0053698C" w:rsidRDefault="0053698C" w:rsidP="0053698C">
      <w:pPr>
        <w:spacing w:after="0"/>
        <w:rPr>
          <w:rFonts w:ascii="Times New Roman" w:hAnsi="Times New Roman" w:cs="Times New Roman"/>
          <w:sz w:val="24"/>
          <w:szCs w:val="24"/>
          <w:lang w:val="sr-Cyrl-RS"/>
        </w:rPr>
      </w:pPr>
    </w:p>
    <w:p w:rsidR="0053698C" w:rsidRDefault="0053698C" w:rsidP="0053698C">
      <w:pPr>
        <w:spacing w:after="0"/>
        <w:rPr>
          <w:rFonts w:ascii="Times New Roman" w:hAnsi="Times New Roman" w:cs="Times New Roman"/>
          <w:sz w:val="24"/>
          <w:szCs w:val="24"/>
          <w:lang w:val="sr-Cyrl-RS"/>
        </w:rPr>
      </w:pPr>
    </w:p>
    <w:p w:rsidR="0053698C" w:rsidRDefault="0053698C" w:rsidP="0053698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ПИТАЊА ПОНУЂАЧА И ОДГОВОРИ НАРУЧИОЦА</w:t>
      </w:r>
    </w:p>
    <w:p w:rsidR="0053698C" w:rsidRDefault="0053698C" w:rsidP="0053698C">
      <w:pPr>
        <w:spacing w:after="0"/>
        <w:rPr>
          <w:rFonts w:ascii="Times New Roman" w:hAnsi="Times New Roman" w:cs="Times New Roman"/>
          <w:sz w:val="24"/>
          <w:szCs w:val="24"/>
          <w:lang w:val="sr-Cyrl-RS"/>
        </w:rPr>
      </w:pPr>
    </w:p>
    <w:p w:rsidR="0053698C" w:rsidRDefault="0053698C" w:rsidP="0053698C">
      <w:pPr>
        <w:spacing w:after="0"/>
        <w:rPr>
          <w:rFonts w:ascii="Times New Roman" w:hAnsi="Times New Roman" w:cs="Times New Roman"/>
          <w:sz w:val="24"/>
          <w:szCs w:val="24"/>
          <w:lang w:val="sr-Cyrl-RS"/>
        </w:rPr>
      </w:pPr>
    </w:p>
    <w:p w:rsidR="0053698C" w:rsidRDefault="0053698C" w:rsidP="0053698C">
      <w:pPr>
        <w:shd w:val="clear" w:color="auto" w:fill="FFFFFF"/>
        <w:spacing w:after="0" w:line="240" w:lineRule="auto"/>
        <w:rPr>
          <w:rFonts w:ascii="Times New Roman" w:hAnsi="Times New Roman" w:cs="Times New Roman"/>
          <w:sz w:val="24"/>
          <w:szCs w:val="24"/>
          <w:lang w:val="sr-Cyrl-RS"/>
        </w:rPr>
      </w:pPr>
      <w:r w:rsidRPr="006602C2">
        <w:rPr>
          <w:rFonts w:ascii="Times New Roman" w:hAnsi="Times New Roman" w:cs="Times New Roman"/>
          <w:b/>
          <w:sz w:val="24"/>
          <w:szCs w:val="24"/>
          <w:lang w:val="sr-Cyrl-RS"/>
        </w:rPr>
        <w:t>Питање понуђача</w:t>
      </w:r>
      <w:r w:rsidR="00A30D43">
        <w:rPr>
          <w:rFonts w:ascii="Times New Roman" w:hAnsi="Times New Roman" w:cs="Times New Roman"/>
          <w:sz w:val="24"/>
          <w:szCs w:val="24"/>
          <w:lang w:val="sr-Cyrl-RS"/>
        </w:rPr>
        <w:t xml:space="preserve">-Захтев за појашњење (број </w:t>
      </w:r>
      <w:r w:rsidR="00A30D43">
        <w:rPr>
          <w:rFonts w:ascii="Times New Roman" w:hAnsi="Times New Roman" w:cs="Times New Roman"/>
          <w:sz w:val="24"/>
          <w:szCs w:val="24"/>
          <w:lang w:val="sr-Latn-RS"/>
        </w:rPr>
        <w:t>2707</w:t>
      </w:r>
      <w:r w:rsidR="00A30D43">
        <w:rPr>
          <w:rFonts w:ascii="Times New Roman" w:hAnsi="Times New Roman" w:cs="Times New Roman"/>
          <w:sz w:val="24"/>
          <w:szCs w:val="24"/>
          <w:lang w:val="sr-Cyrl-RS"/>
        </w:rPr>
        <w:t xml:space="preserve"> од </w:t>
      </w:r>
      <w:r w:rsidR="00A30D43">
        <w:rPr>
          <w:rFonts w:ascii="Times New Roman" w:hAnsi="Times New Roman" w:cs="Times New Roman"/>
          <w:sz w:val="24"/>
          <w:szCs w:val="24"/>
          <w:lang w:val="sr-Latn-RS"/>
        </w:rPr>
        <w:t>26</w:t>
      </w:r>
      <w:r w:rsidR="00FD44C1">
        <w:rPr>
          <w:rFonts w:ascii="Times New Roman" w:hAnsi="Times New Roman" w:cs="Times New Roman"/>
          <w:sz w:val="24"/>
          <w:szCs w:val="24"/>
          <w:lang w:val="sr-Cyrl-RS"/>
        </w:rPr>
        <w:t>.</w:t>
      </w:r>
      <w:r w:rsidR="00A30D43">
        <w:rPr>
          <w:rFonts w:ascii="Times New Roman" w:hAnsi="Times New Roman" w:cs="Times New Roman"/>
          <w:sz w:val="24"/>
          <w:szCs w:val="24"/>
          <w:lang w:val="sr-Latn-RS"/>
        </w:rPr>
        <w:t>07.</w:t>
      </w:r>
      <w:r w:rsidR="00FD44C1">
        <w:rPr>
          <w:rFonts w:ascii="Times New Roman" w:hAnsi="Times New Roman" w:cs="Times New Roman"/>
          <w:sz w:val="24"/>
          <w:szCs w:val="24"/>
          <w:lang w:val="sr-Cyrl-RS"/>
        </w:rPr>
        <w:t>2017.године)</w:t>
      </w:r>
      <w:r>
        <w:rPr>
          <w:rFonts w:ascii="Times New Roman" w:hAnsi="Times New Roman" w:cs="Times New Roman"/>
          <w:sz w:val="24"/>
          <w:szCs w:val="24"/>
          <w:lang w:val="sr-Cyrl-RS"/>
        </w:rPr>
        <w:t xml:space="preserve"> : </w:t>
      </w:r>
    </w:p>
    <w:p w:rsidR="00A30D43" w:rsidRDefault="00A30D43" w:rsidP="0053698C">
      <w:pPr>
        <w:shd w:val="clear" w:color="auto" w:fill="FFFFFF"/>
        <w:spacing w:after="0" w:line="240" w:lineRule="auto"/>
        <w:rPr>
          <w:rFonts w:ascii="Times New Roman" w:hAnsi="Times New Roman" w:cs="Times New Roman"/>
          <w:sz w:val="24"/>
          <w:szCs w:val="24"/>
          <w:lang w:val="sr-Cyrl-RS"/>
        </w:rPr>
      </w:pP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r w:rsidRPr="00A30D43">
        <w:rPr>
          <w:rFonts w:ascii="Cambria" w:eastAsia="Times New Roman" w:hAnsi="Cambria" w:cs="Times New Roman"/>
          <w:sz w:val="24"/>
          <w:szCs w:val="24"/>
          <w:lang w:val="sr-Latn-RS" w:eastAsia="sr-Latn-RS"/>
        </w:rPr>
        <w:t>JNVV-d 08/17 – zahtev za pojašnjenjem konkursne dokumentacije</w:t>
      </w: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r w:rsidRPr="00A30D43">
        <w:rPr>
          <w:rFonts w:ascii="Cambria" w:eastAsia="Times New Roman" w:hAnsi="Cambria" w:cs="Times New Roman"/>
          <w:sz w:val="24"/>
          <w:szCs w:val="24"/>
          <w:lang w:val="sr-Latn-RS" w:eastAsia="sr-Latn-RS"/>
        </w:rPr>
        <w:t>Za Partiju 2 – Vodovodne cevi PE100RC Tip2 propisane su tehničke karakteristike da cevi treba da budu izrađene u skladu sa PAS 1075 normom za RC cevi Tip 2 ili odgovarajuće i da cevi treba da imaju povećanu otpornost na pucanje što omogućava primenu alternativnih metoda polaganja cevi – bez zasipanja peskom uz korišćenje materijala iskopanog na licu mesta.</w:t>
      </w: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r w:rsidRPr="00A30D43">
        <w:rPr>
          <w:rFonts w:ascii="Cambria" w:eastAsia="Times New Roman" w:hAnsi="Cambria" w:cs="Times New Roman"/>
          <w:sz w:val="24"/>
          <w:szCs w:val="24"/>
          <w:lang w:val="sr-Latn-RS" w:eastAsia="sr-Latn-RS"/>
        </w:rPr>
        <w:t xml:space="preserve">Takođe, kao dokaz zahteva se dostavljanje sertifikata za PAS 1075 normu ili odgovarajuće. </w:t>
      </w: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r w:rsidRPr="00A30D43">
        <w:rPr>
          <w:rFonts w:ascii="Cambria" w:eastAsia="Times New Roman" w:hAnsi="Cambria" w:cs="Times New Roman"/>
          <w:sz w:val="24"/>
          <w:szCs w:val="24"/>
          <w:lang w:val="sr-Latn-RS" w:eastAsia="sr-Latn-RS"/>
        </w:rPr>
        <w:t xml:space="preserve">Što se tiče sertifikata i „norme“ PAS 1075:2009-03 moramo Vas upozoriti na sledeće - PAS 1075 je javno dostupna specifikacija (PAS - public available specification) i nije predstavljala zvaničan standard ni u jednoj državi. S obzirom da je važnost svake PAS specifikacije 6 godina od dana objavljivanja posle čega se usvaja kao standard, postaje deo zvaničnog standarda ili se odbacuje, a ovde imamo slučaj da pomenuta PAS 1075 specifikacija objavljena 2009. godine nikada nije usvojena kao zvanični standard niti je postala deo nekog nacionalnog standarda njena važnost je prestala 2015. godine. U skladu sa gore navedenim smatramo da nije moguće tražiti posedovanje sertifikata za nešto što nije standard niti ima važnost i  zahtevamo da se sporni zahtev izbaci. </w:t>
      </w: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r w:rsidRPr="00A30D43">
        <w:rPr>
          <w:rFonts w:ascii="Cambria" w:eastAsia="Times New Roman" w:hAnsi="Cambria" w:cs="Times New Roman"/>
          <w:sz w:val="24"/>
          <w:szCs w:val="24"/>
          <w:lang w:val="sr-Latn-RS" w:eastAsia="sr-Latn-RS"/>
        </w:rPr>
        <w:t>Takođe zahtevamo i izmenu tehničkih karakteristika za Partiju 2 -  obzirom da smo utvrdili da PAS 1075 više ne postoji onda nema nikakvog osnova da se zahteva da neko ponuđeno dobro ispunjava zahteve nepostojeće specifikacije već ponuđene cevi treba da zadovoljavaju zahteve važećeg standarda u Republici Srbiji – SRPS EN 12201.</w:t>
      </w: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r w:rsidRPr="00A30D43">
        <w:rPr>
          <w:rFonts w:ascii="Cambria" w:eastAsia="Times New Roman" w:hAnsi="Cambria" w:cs="Times New Roman"/>
          <w:sz w:val="24"/>
          <w:szCs w:val="24"/>
          <w:lang w:val="sr-Latn-RS" w:eastAsia="sr-Latn-RS"/>
        </w:rPr>
        <w:t>Postavljamo i sledeće pitanje: ako se već traže cevi za alternativne metode polaganja, zašto se naručilac ne opredeli ili dozvoli da se nude cevi u potpunosti izrađene od materijala PE100RC tzv. Tip 1 koje svakako predstavljaju kvalitetnije rešenje nego cevi koje imaju samo zaštitni sloj od materijala PE100RC a ostatak je napravljen od običnog PE100 materijala?</w:t>
      </w: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r w:rsidRPr="00A30D43">
        <w:rPr>
          <w:rFonts w:ascii="Cambria" w:eastAsia="Times New Roman" w:hAnsi="Cambria" w:cs="Times New Roman"/>
          <w:sz w:val="24"/>
          <w:szCs w:val="24"/>
          <w:lang w:val="sr-Latn-RS" w:eastAsia="sr-Latn-RS"/>
        </w:rPr>
        <w:t>Napominjemo Vam da su u vodovodu Naissus već raspisali PE100RC tip 2 cevi sa PAS 1075 sertifikatom ali su na našu intervenciju izbacili sporan zahtev iz dokumentacije radi omogućenja „veće konkurencije“ što i jeste svrha javne nabavke – veće konkurencija a ne favorizovanje određenog ponuđača (što se pozivanjem na PAS 1075 svakako čini).</w:t>
      </w:r>
    </w:p>
    <w:p w:rsidR="00A30D43" w:rsidRPr="00A30D43" w:rsidRDefault="00A30D43" w:rsidP="00A30D43">
      <w:pPr>
        <w:spacing w:after="0" w:line="240" w:lineRule="auto"/>
        <w:jc w:val="both"/>
        <w:rPr>
          <w:rFonts w:ascii="Cambria" w:eastAsia="Times New Roman" w:hAnsi="Cambria" w:cs="Times New Roman"/>
          <w:sz w:val="24"/>
          <w:szCs w:val="24"/>
          <w:lang w:val="sr-Latn-RS" w:eastAsia="sr-Latn-RS"/>
        </w:rPr>
      </w:pPr>
    </w:p>
    <w:p w:rsidR="00A30D43" w:rsidRPr="00A30D43" w:rsidRDefault="00A30D43" w:rsidP="00A30D43">
      <w:pPr>
        <w:spacing w:after="160" w:line="259" w:lineRule="auto"/>
        <w:ind w:right="774"/>
        <w:jc w:val="both"/>
        <w:rPr>
          <w:rFonts w:ascii="Cambria" w:eastAsia="Calibri" w:hAnsi="Cambria" w:cs="Tahoma"/>
          <w:sz w:val="24"/>
          <w:szCs w:val="24"/>
          <w:lang w:val="sr-Latn-RS"/>
        </w:rPr>
      </w:pPr>
      <w:r w:rsidRPr="00A30D43">
        <w:rPr>
          <w:rFonts w:ascii="Cambria" w:eastAsia="Calibri" w:hAnsi="Cambria" w:cs="Tahoma"/>
          <w:sz w:val="24"/>
          <w:szCs w:val="24"/>
          <w:lang w:val="sr-Latn-RS"/>
        </w:rPr>
        <w:t>Smatramo da smo Vam ovim dopisom na vreme ukazali na nedostatke konkursne dokumentacije a svoja prava ćemo štititi i u daljem toku postupka javne nabavke.</w:t>
      </w:r>
    </w:p>
    <w:p w:rsidR="00A30D43" w:rsidRDefault="00A30D43">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53698C" w:rsidRDefault="0053698C" w:rsidP="0053698C">
      <w:pPr>
        <w:spacing w:after="0"/>
        <w:rPr>
          <w:rFonts w:ascii="Times New Roman" w:hAnsi="Times New Roman" w:cs="Times New Roman"/>
          <w:sz w:val="24"/>
          <w:szCs w:val="24"/>
          <w:lang w:val="sr-Cyrl-RS"/>
        </w:rPr>
      </w:pPr>
    </w:p>
    <w:p w:rsidR="0053698C" w:rsidRDefault="0053698C" w:rsidP="0053698C">
      <w:pPr>
        <w:spacing w:after="0"/>
        <w:rPr>
          <w:rFonts w:ascii="Times New Roman" w:hAnsi="Times New Roman" w:cs="Times New Roman"/>
          <w:sz w:val="24"/>
          <w:szCs w:val="24"/>
          <w:lang w:val="sr-Cyrl-RS"/>
        </w:rPr>
      </w:pPr>
      <w:r w:rsidRPr="006602C2">
        <w:rPr>
          <w:rFonts w:ascii="Times New Roman" w:hAnsi="Times New Roman" w:cs="Times New Roman"/>
          <w:b/>
          <w:sz w:val="24"/>
          <w:szCs w:val="24"/>
          <w:lang w:val="sr-Cyrl-RS"/>
        </w:rPr>
        <w:t>Одговор</w:t>
      </w:r>
      <w:r w:rsidR="007771B3" w:rsidRPr="006602C2">
        <w:rPr>
          <w:rFonts w:ascii="Times New Roman" w:hAnsi="Times New Roman" w:cs="Times New Roman"/>
          <w:b/>
          <w:sz w:val="24"/>
          <w:szCs w:val="24"/>
          <w:lang w:val="sr-Cyrl-RS"/>
        </w:rPr>
        <w:t>-појашњење</w:t>
      </w:r>
      <w:r w:rsidRPr="006602C2">
        <w:rPr>
          <w:rFonts w:ascii="Times New Roman" w:hAnsi="Times New Roman" w:cs="Times New Roman"/>
          <w:b/>
          <w:sz w:val="24"/>
          <w:szCs w:val="24"/>
          <w:lang w:val="sr-Cyrl-RS"/>
        </w:rPr>
        <w:t xml:space="preserve"> Наручиоца</w:t>
      </w:r>
      <w:r>
        <w:rPr>
          <w:rFonts w:ascii="Times New Roman" w:hAnsi="Times New Roman" w:cs="Times New Roman"/>
          <w:sz w:val="24"/>
          <w:szCs w:val="24"/>
          <w:lang w:val="sr-Cyrl-RS"/>
        </w:rPr>
        <w:t xml:space="preserve"> :</w:t>
      </w:r>
    </w:p>
    <w:p w:rsidR="0053698C" w:rsidRDefault="0053698C" w:rsidP="0053698C">
      <w:pPr>
        <w:spacing w:after="0"/>
        <w:rPr>
          <w:rFonts w:ascii="Times New Roman" w:hAnsi="Times New Roman" w:cs="Times New Roman"/>
          <w:sz w:val="24"/>
          <w:szCs w:val="24"/>
          <w:lang w:val="sr-Cyrl-RS"/>
        </w:rPr>
      </w:pPr>
    </w:p>
    <w:p w:rsidR="000E338D" w:rsidRDefault="00DC1518" w:rsidP="000E338D">
      <w:pPr>
        <w:spacing w:after="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5739E3" w:rsidRPr="00DC1518">
        <w:rPr>
          <w:rFonts w:ascii="Times New Roman" w:hAnsi="Times New Roman" w:cs="Times New Roman"/>
          <w:b/>
          <w:sz w:val="24"/>
          <w:szCs w:val="24"/>
          <w:lang w:val="sr-Cyrl-RS"/>
        </w:rPr>
        <w:t>1)</w:t>
      </w:r>
      <w:r w:rsidR="005739E3">
        <w:rPr>
          <w:rFonts w:ascii="Times New Roman" w:hAnsi="Times New Roman" w:cs="Times New Roman"/>
          <w:sz w:val="24"/>
          <w:szCs w:val="24"/>
          <w:lang w:val="sr-Cyrl-RS"/>
        </w:rPr>
        <w:t xml:space="preserve"> </w:t>
      </w:r>
      <w:r w:rsidR="00A30D43">
        <w:rPr>
          <w:rFonts w:ascii="Times New Roman" w:hAnsi="Times New Roman" w:cs="Times New Roman"/>
          <w:sz w:val="24"/>
          <w:szCs w:val="24"/>
          <w:lang w:val="sr-Cyrl-RS"/>
        </w:rPr>
        <w:t xml:space="preserve">У вези </w:t>
      </w:r>
      <w:r w:rsidR="00A30D43" w:rsidRPr="001C797D">
        <w:rPr>
          <w:rFonts w:ascii="Times New Roman" w:hAnsi="Times New Roman" w:cs="Times New Roman"/>
          <w:b/>
          <w:sz w:val="24"/>
          <w:szCs w:val="24"/>
          <w:lang w:val="sr-Cyrl-RS"/>
        </w:rPr>
        <w:t>навода Понуђача</w:t>
      </w:r>
      <w:r w:rsidR="00A30D43">
        <w:rPr>
          <w:rFonts w:ascii="Times New Roman" w:hAnsi="Times New Roman" w:cs="Times New Roman"/>
          <w:sz w:val="24"/>
          <w:szCs w:val="24"/>
          <w:lang w:val="sr-Cyrl-RS"/>
        </w:rPr>
        <w:t xml:space="preserve"> да РАЅ 1075 као сертификат па ни спецификација </w:t>
      </w:r>
      <w:r w:rsidR="00A30D43" w:rsidRPr="001C797D">
        <w:rPr>
          <w:rFonts w:ascii="Times New Roman" w:hAnsi="Times New Roman" w:cs="Times New Roman"/>
          <w:b/>
          <w:sz w:val="24"/>
          <w:szCs w:val="24"/>
          <w:lang w:val="sr-Cyrl-RS"/>
        </w:rPr>
        <w:t>више не постоји</w:t>
      </w:r>
      <w:r w:rsidR="00A30D43">
        <w:rPr>
          <w:rFonts w:ascii="Times New Roman" w:hAnsi="Times New Roman" w:cs="Times New Roman"/>
          <w:sz w:val="24"/>
          <w:szCs w:val="24"/>
          <w:lang w:val="sr-Cyrl-RS"/>
        </w:rPr>
        <w:t xml:space="preserve">, </w:t>
      </w:r>
      <w:r w:rsidR="00961463">
        <w:rPr>
          <w:rFonts w:ascii="Times New Roman" w:hAnsi="Times New Roman" w:cs="Times New Roman"/>
          <w:sz w:val="24"/>
          <w:szCs w:val="24"/>
          <w:lang w:val="sr-Cyrl-RS"/>
        </w:rPr>
        <w:t xml:space="preserve">одн. да је </w:t>
      </w:r>
      <w:r w:rsidR="00961463" w:rsidRPr="009872F3">
        <w:rPr>
          <w:rFonts w:ascii="Times New Roman" w:hAnsi="Times New Roman" w:cs="Times New Roman"/>
          <w:b/>
          <w:sz w:val="24"/>
          <w:szCs w:val="24"/>
          <w:lang w:val="sr-Cyrl-RS"/>
        </w:rPr>
        <w:t>истекло његово важење</w:t>
      </w:r>
      <w:r w:rsidR="00961463">
        <w:rPr>
          <w:rFonts w:ascii="Times New Roman" w:hAnsi="Times New Roman" w:cs="Times New Roman"/>
          <w:sz w:val="24"/>
          <w:szCs w:val="24"/>
          <w:lang w:val="sr-Cyrl-RS"/>
        </w:rPr>
        <w:t xml:space="preserve">, </w:t>
      </w:r>
      <w:r w:rsidR="00A30D43">
        <w:rPr>
          <w:rFonts w:ascii="Times New Roman" w:hAnsi="Times New Roman" w:cs="Times New Roman"/>
          <w:sz w:val="24"/>
          <w:szCs w:val="24"/>
          <w:lang w:val="sr-Cyrl-RS"/>
        </w:rPr>
        <w:t xml:space="preserve">Наручилац </w:t>
      </w:r>
      <w:r w:rsidR="009872F3">
        <w:rPr>
          <w:rFonts w:ascii="Times New Roman" w:hAnsi="Times New Roman" w:cs="Times New Roman"/>
          <w:sz w:val="24"/>
          <w:szCs w:val="24"/>
          <w:lang w:val="sr-Cyrl-RS"/>
        </w:rPr>
        <w:t>је контактирао</w:t>
      </w:r>
      <w:r w:rsidR="009872F3" w:rsidRPr="009872F3">
        <w:rPr>
          <w:rFonts w:ascii="Times New Roman" w:hAnsi="Times New Roman" w:cs="Times New Roman"/>
          <w:sz w:val="24"/>
          <w:szCs w:val="24"/>
          <w:lang w:val="sr-Cyrl-RS"/>
        </w:rPr>
        <w:t xml:space="preserve"> </w:t>
      </w:r>
      <w:r w:rsidR="000755C9">
        <w:rPr>
          <w:rFonts w:ascii="Times New Roman" w:hAnsi="Times New Roman" w:cs="Times New Roman"/>
          <w:b/>
          <w:sz w:val="24"/>
          <w:szCs w:val="24"/>
          <w:lang w:val="sr-Cyrl-RS"/>
        </w:rPr>
        <w:t>Институт</w:t>
      </w:r>
      <w:r w:rsidR="009872F3" w:rsidRPr="009872F3">
        <w:rPr>
          <w:rFonts w:ascii="Times New Roman" w:hAnsi="Times New Roman" w:cs="Times New Roman"/>
          <w:b/>
          <w:sz w:val="24"/>
          <w:szCs w:val="24"/>
          <w:lang w:val="sr-Cyrl-RS"/>
        </w:rPr>
        <w:t xml:space="preserve"> за стандардизацију Србије</w:t>
      </w:r>
      <w:r w:rsidR="009872F3">
        <w:rPr>
          <w:rFonts w:ascii="Times New Roman" w:hAnsi="Times New Roman" w:cs="Times New Roman"/>
          <w:sz w:val="24"/>
          <w:szCs w:val="24"/>
          <w:lang w:val="sr-Cyrl-RS"/>
        </w:rPr>
        <w:t xml:space="preserve"> и у телефонском разговору са </w:t>
      </w:r>
      <w:r w:rsidR="009872F3" w:rsidRPr="009872F3">
        <w:rPr>
          <w:rFonts w:ascii="Times New Roman" w:hAnsi="Times New Roman" w:cs="Times New Roman"/>
          <w:b/>
          <w:sz w:val="24"/>
          <w:szCs w:val="24"/>
          <w:lang w:val="sr-Cyrl-RS"/>
        </w:rPr>
        <w:t>г-ђом Љубицом Петровић</w:t>
      </w:r>
      <w:r w:rsidR="009872F3">
        <w:rPr>
          <w:rFonts w:ascii="Times New Roman" w:hAnsi="Times New Roman" w:cs="Times New Roman"/>
          <w:sz w:val="24"/>
          <w:szCs w:val="24"/>
          <w:lang w:val="sr-Cyrl-RS"/>
        </w:rPr>
        <w:t xml:space="preserve"> ( контакт тел. 011/3409-310)</w:t>
      </w:r>
      <w:r w:rsidR="006C7168">
        <w:rPr>
          <w:rFonts w:ascii="Times New Roman" w:hAnsi="Times New Roman" w:cs="Times New Roman"/>
          <w:sz w:val="24"/>
          <w:szCs w:val="24"/>
          <w:lang w:val="sr-Cyrl-RS"/>
        </w:rPr>
        <w:t>, између осталог,</w:t>
      </w:r>
      <w:r w:rsidR="009872F3">
        <w:rPr>
          <w:rFonts w:ascii="Times New Roman" w:hAnsi="Times New Roman" w:cs="Times New Roman"/>
          <w:sz w:val="24"/>
          <w:szCs w:val="24"/>
          <w:lang w:val="sr-Cyrl-RS"/>
        </w:rPr>
        <w:t xml:space="preserve"> добио информацију да  </w:t>
      </w:r>
      <w:r w:rsidR="000E338D">
        <w:rPr>
          <w:rFonts w:ascii="Times New Roman" w:hAnsi="Times New Roman" w:cs="Times New Roman"/>
          <w:sz w:val="24"/>
          <w:szCs w:val="24"/>
          <w:lang w:val="sr-Cyrl-RS"/>
        </w:rPr>
        <w:t xml:space="preserve">Сертификат </w:t>
      </w:r>
      <w:r w:rsidR="000E338D" w:rsidRPr="009872F3">
        <w:rPr>
          <w:rFonts w:ascii="Times New Roman" w:hAnsi="Times New Roman" w:cs="Times New Roman"/>
          <w:b/>
          <w:sz w:val="24"/>
          <w:szCs w:val="24"/>
          <w:lang w:val="sr-Cyrl-RS"/>
        </w:rPr>
        <w:t>PAS 1075</w:t>
      </w:r>
      <w:r w:rsidR="000E338D" w:rsidRPr="000E338D">
        <w:rPr>
          <w:rFonts w:ascii="Times New Roman" w:hAnsi="Times New Roman" w:cs="Times New Roman"/>
          <w:sz w:val="24"/>
          <w:szCs w:val="24"/>
          <w:lang w:val="sr-Cyrl-RS"/>
        </w:rPr>
        <w:t xml:space="preserve"> </w:t>
      </w:r>
      <w:r w:rsidR="000E338D">
        <w:rPr>
          <w:rFonts w:ascii="Times New Roman" w:hAnsi="Times New Roman" w:cs="Times New Roman"/>
          <w:sz w:val="24"/>
          <w:szCs w:val="24"/>
          <w:lang w:val="sr-Cyrl-RS"/>
        </w:rPr>
        <w:t xml:space="preserve">није усвојен као српски стандард, али </w:t>
      </w:r>
      <w:r w:rsidR="009872F3">
        <w:rPr>
          <w:rFonts w:ascii="Times New Roman" w:hAnsi="Times New Roman" w:cs="Times New Roman"/>
          <w:sz w:val="24"/>
          <w:szCs w:val="24"/>
          <w:lang w:val="sr-Cyrl-RS"/>
        </w:rPr>
        <w:t xml:space="preserve">да </w:t>
      </w:r>
      <w:r w:rsidR="000E338D">
        <w:rPr>
          <w:rFonts w:ascii="Times New Roman" w:hAnsi="Times New Roman" w:cs="Times New Roman"/>
          <w:sz w:val="24"/>
          <w:szCs w:val="24"/>
          <w:lang w:val="sr-Cyrl-RS"/>
        </w:rPr>
        <w:t>је</w:t>
      </w:r>
      <w:r w:rsidR="009872F3">
        <w:rPr>
          <w:rFonts w:ascii="Times New Roman" w:hAnsi="Times New Roman" w:cs="Times New Roman"/>
          <w:sz w:val="24"/>
          <w:szCs w:val="24"/>
          <w:lang w:val="sr-Cyrl-RS"/>
        </w:rPr>
        <w:t xml:space="preserve"> исти </w:t>
      </w:r>
      <w:r w:rsidR="000E338D">
        <w:rPr>
          <w:rFonts w:ascii="Times New Roman" w:hAnsi="Times New Roman" w:cs="Times New Roman"/>
          <w:sz w:val="24"/>
          <w:szCs w:val="24"/>
          <w:lang w:val="sr-Cyrl-RS"/>
        </w:rPr>
        <w:t xml:space="preserve"> </w:t>
      </w:r>
      <w:r w:rsidR="000E338D" w:rsidRPr="000755C9">
        <w:rPr>
          <w:rFonts w:ascii="Times New Roman" w:hAnsi="Times New Roman" w:cs="Times New Roman"/>
          <w:b/>
          <w:sz w:val="24"/>
          <w:szCs w:val="24"/>
          <w:u w:val="single"/>
          <w:lang w:val="sr-Cyrl-RS"/>
        </w:rPr>
        <w:t xml:space="preserve">ВАЖЕЋИ </w:t>
      </w:r>
      <w:r w:rsidR="000E338D" w:rsidRPr="009872F3">
        <w:rPr>
          <w:rFonts w:ascii="Times New Roman" w:hAnsi="Times New Roman" w:cs="Times New Roman"/>
          <w:b/>
          <w:sz w:val="24"/>
          <w:szCs w:val="24"/>
          <w:lang w:val="sr-Cyrl-RS"/>
        </w:rPr>
        <w:t>немачки стандард</w:t>
      </w:r>
      <w:r w:rsidR="000E338D">
        <w:rPr>
          <w:rFonts w:ascii="Times New Roman" w:hAnsi="Times New Roman" w:cs="Times New Roman"/>
          <w:sz w:val="24"/>
          <w:szCs w:val="24"/>
          <w:lang w:val="sr-Cyrl-RS"/>
        </w:rPr>
        <w:t xml:space="preserve"> (издавачка кућа </w:t>
      </w:r>
      <w:r w:rsidR="000E338D" w:rsidRPr="000E338D">
        <w:rPr>
          <w:rFonts w:ascii="Times New Roman" w:hAnsi="Times New Roman" w:cs="Times New Roman"/>
          <w:sz w:val="24"/>
          <w:szCs w:val="24"/>
          <w:lang w:val="sr-Cyrl-RS"/>
        </w:rPr>
        <w:t>BEUTH)</w:t>
      </w:r>
      <w:r w:rsidR="000755C9">
        <w:rPr>
          <w:rFonts w:ascii="Times New Roman" w:hAnsi="Times New Roman" w:cs="Times New Roman"/>
          <w:sz w:val="24"/>
          <w:szCs w:val="24"/>
          <w:lang w:val="sr-Cyrl-RS"/>
        </w:rPr>
        <w:t xml:space="preserve">, што значи да </w:t>
      </w:r>
      <w:r w:rsidR="000755C9" w:rsidRPr="0085076B">
        <w:rPr>
          <w:rFonts w:ascii="Times New Roman" w:hAnsi="Times New Roman" w:cs="Times New Roman"/>
          <w:b/>
          <w:sz w:val="24"/>
          <w:szCs w:val="24"/>
          <w:lang w:val="sr-Cyrl-RS"/>
        </w:rPr>
        <w:t>није тачна тврдња понуђача</w:t>
      </w:r>
      <w:r w:rsidR="000755C9">
        <w:rPr>
          <w:rFonts w:ascii="Times New Roman" w:hAnsi="Times New Roman" w:cs="Times New Roman"/>
          <w:sz w:val="24"/>
          <w:szCs w:val="24"/>
          <w:lang w:val="sr-Cyrl-RS"/>
        </w:rPr>
        <w:t xml:space="preserve"> да наведени стандард не постоји, одн. да је неважећи.</w:t>
      </w:r>
    </w:p>
    <w:p w:rsidR="000755C9" w:rsidRDefault="000755C9" w:rsidP="000E338D">
      <w:pPr>
        <w:spacing w:after="0"/>
        <w:rPr>
          <w:rFonts w:ascii="Times New Roman" w:hAnsi="Times New Roman" w:cs="Times New Roman"/>
          <w:sz w:val="24"/>
          <w:szCs w:val="24"/>
          <w:lang w:val="sr-Cyrl-RS"/>
        </w:rPr>
      </w:pPr>
      <w:r w:rsidRPr="008E6035">
        <w:rPr>
          <w:rFonts w:ascii="Times New Roman" w:hAnsi="Times New Roman" w:cs="Times New Roman"/>
          <w:sz w:val="24"/>
          <w:szCs w:val="24"/>
          <w:u w:val="single"/>
          <w:lang w:val="sr-Cyrl-RS"/>
        </w:rPr>
        <w:t>Напомена</w:t>
      </w:r>
      <w:r>
        <w:rPr>
          <w:rFonts w:ascii="Times New Roman" w:hAnsi="Times New Roman" w:cs="Times New Roman"/>
          <w:sz w:val="24"/>
          <w:szCs w:val="24"/>
          <w:lang w:val="sr-Cyrl-RS"/>
        </w:rPr>
        <w:t xml:space="preserve"> : Наручилац с</w:t>
      </w:r>
      <w:r w:rsidR="008E6035">
        <w:rPr>
          <w:rFonts w:ascii="Times New Roman" w:hAnsi="Times New Roman" w:cs="Times New Roman"/>
          <w:sz w:val="24"/>
          <w:szCs w:val="24"/>
          <w:lang w:val="sr-Cyrl-RS"/>
        </w:rPr>
        <w:t>е и званично обратио Институту за стандардизацију Србије дописом број 2739 од 28.07.2017.год. како  би и на тај начин обезбедио званичан и валидан документ у вези напред наведеног.</w:t>
      </w:r>
    </w:p>
    <w:p w:rsidR="00AF5CC0" w:rsidRDefault="00AF5CC0" w:rsidP="000E338D">
      <w:pPr>
        <w:spacing w:after="0"/>
        <w:rPr>
          <w:rFonts w:ascii="Times New Roman" w:hAnsi="Times New Roman" w:cs="Times New Roman"/>
          <w:sz w:val="24"/>
          <w:szCs w:val="24"/>
          <w:lang w:val="sr-Cyrl-RS"/>
        </w:rPr>
      </w:pPr>
    </w:p>
    <w:p w:rsidR="0085076B" w:rsidRDefault="00DC1518" w:rsidP="000E338D">
      <w:pPr>
        <w:spacing w:after="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0755C9" w:rsidRPr="00DC1518">
        <w:rPr>
          <w:rFonts w:ascii="Times New Roman" w:hAnsi="Times New Roman" w:cs="Times New Roman"/>
          <w:b/>
          <w:sz w:val="24"/>
          <w:szCs w:val="24"/>
          <w:lang w:val="sr-Cyrl-RS"/>
        </w:rPr>
        <w:t>2)</w:t>
      </w:r>
      <w:r w:rsidR="000755C9">
        <w:rPr>
          <w:rFonts w:ascii="Times New Roman" w:hAnsi="Times New Roman" w:cs="Times New Roman"/>
          <w:sz w:val="24"/>
          <w:szCs w:val="24"/>
          <w:lang w:val="sr-Cyrl-RS"/>
        </w:rPr>
        <w:t xml:space="preserve"> </w:t>
      </w:r>
      <w:r w:rsidR="002B57B5">
        <w:rPr>
          <w:rFonts w:ascii="Times New Roman" w:hAnsi="Times New Roman" w:cs="Times New Roman"/>
          <w:sz w:val="24"/>
          <w:szCs w:val="24"/>
          <w:lang w:val="sr-Cyrl-RS"/>
        </w:rPr>
        <w:t>Понуђач је такође упутио примедбу</w:t>
      </w:r>
      <w:r w:rsidR="008E6035">
        <w:rPr>
          <w:rFonts w:ascii="Times New Roman" w:hAnsi="Times New Roman" w:cs="Times New Roman"/>
          <w:sz w:val="24"/>
          <w:szCs w:val="24"/>
          <w:lang w:val="sr-Cyrl-RS"/>
        </w:rPr>
        <w:t xml:space="preserve"> да Наручилац није требао да захтева квалитет у складу са </w:t>
      </w:r>
      <w:r w:rsidR="008E6035" w:rsidRPr="008E6035">
        <w:rPr>
          <w:rFonts w:ascii="Times New Roman" w:hAnsi="Times New Roman" w:cs="Times New Roman"/>
          <w:sz w:val="24"/>
          <w:szCs w:val="24"/>
          <w:lang w:val="sr-Cyrl-RS"/>
        </w:rPr>
        <w:t xml:space="preserve">PAS 1075 </w:t>
      </w:r>
      <w:r w:rsidR="006C7168">
        <w:rPr>
          <w:rFonts w:ascii="Times New Roman" w:hAnsi="Times New Roman" w:cs="Times New Roman"/>
          <w:sz w:val="24"/>
          <w:szCs w:val="24"/>
          <w:lang w:val="sr-Cyrl-RS"/>
        </w:rPr>
        <w:t>нормом</w:t>
      </w:r>
      <w:r w:rsidR="0085076B">
        <w:rPr>
          <w:rFonts w:ascii="Times New Roman" w:hAnsi="Times New Roman" w:cs="Times New Roman"/>
          <w:sz w:val="24"/>
          <w:szCs w:val="24"/>
          <w:lang w:val="sr-Cyrl-RS"/>
        </w:rPr>
        <w:t xml:space="preserve"> </w:t>
      </w:r>
      <w:r w:rsidR="002B57B5">
        <w:rPr>
          <w:rFonts w:ascii="Times New Roman" w:hAnsi="Times New Roman" w:cs="Times New Roman"/>
          <w:sz w:val="24"/>
          <w:szCs w:val="24"/>
          <w:lang w:val="sr-Cyrl-RS"/>
        </w:rPr>
        <w:t>и да је требао да се ограничи на стандард</w:t>
      </w:r>
      <w:r w:rsidR="002B57B5" w:rsidRPr="002B57B5">
        <w:rPr>
          <w:rFonts w:ascii="Times New Roman" w:hAnsi="Times New Roman" w:cs="Times New Roman"/>
          <w:sz w:val="24"/>
          <w:szCs w:val="24"/>
          <w:lang w:val="sr-Cyrl-RS"/>
        </w:rPr>
        <w:t xml:space="preserve"> </w:t>
      </w:r>
      <w:r w:rsidR="002B57B5" w:rsidRPr="006C7168">
        <w:rPr>
          <w:rFonts w:ascii="Times New Roman" w:hAnsi="Times New Roman" w:cs="Times New Roman"/>
          <w:sz w:val="24"/>
          <w:szCs w:val="24"/>
          <w:lang w:val="sr-Cyrl-RS"/>
        </w:rPr>
        <w:t>SRPS EN 12201</w:t>
      </w:r>
      <w:r w:rsidR="002B57B5">
        <w:rPr>
          <w:rFonts w:ascii="Times New Roman" w:hAnsi="Times New Roman" w:cs="Times New Roman"/>
          <w:sz w:val="24"/>
          <w:szCs w:val="24"/>
          <w:lang w:val="sr-Cyrl-RS"/>
        </w:rPr>
        <w:t xml:space="preserve"> који је важећи у Србији. </w:t>
      </w:r>
    </w:p>
    <w:p w:rsidR="002B57B5" w:rsidRDefault="0085076B" w:rsidP="000E338D">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вези наведеног </w:t>
      </w:r>
      <w:r w:rsidR="006C7168">
        <w:rPr>
          <w:rFonts w:ascii="Times New Roman" w:hAnsi="Times New Roman" w:cs="Times New Roman"/>
          <w:sz w:val="24"/>
          <w:szCs w:val="24"/>
          <w:lang w:val="sr-Cyrl-RS"/>
        </w:rPr>
        <w:t xml:space="preserve">треба истаћи да сертификат </w:t>
      </w:r>
      <w:r w:rsidR="006C7168" w:rsidRPr="009872F3">
        <w:rPr>
          <w:rFonts w:ascii="Times New Roman" w:hAnsi="Times New Roman" w:cs="Times New Roman"/>
          <w:b/>
          <w:sz w:val="24"/>
          <w:szCs w:val="24"/>
          <w:lang w:val="sr-Cyrl-RS"/>
        </w:rPr>
        <w:t>PAS 1075</w:t>
      </w:r>
      <w:r w:rsidR="006C7168" w:rsidRPr="000E338D">
        <w:rPr>
          <w:rFonts w:ascii="Times New Roman" w:hAnsi="Times New Roman" w:cs="Times New Roman"/>
          <w:sz w:val="24"/>
          <w:szCs w:val="24"/>
          <w:lang w:val="sr-Cyrl-RS"/>
        </w:rPr>
        <w:t xml:space="preserve"> </w:t>
      </w:r>
      <w:r w:rsidR="000755C9">
        <w:rPr>
          <w:rFonts w:ascii="Times New Roman" w:hAnsi="Times New Roman" w:cs="Times New Roman"/>
          <w:sz w:val="24"/>
          <w:szCs w:val="24"/>
          <w:lang w:val="sr-Cyrl-RS"/>
        </w:rPr>
        <w:t xml:space="preserve">поред захтева из стандарда </w:t>
      </w:r>
      <w:r w:rsidR="000755C9" w:rsidRPr="006C7168">
        <w:rPr>
          <w:rFonts w:ascii="Times New Roman" w:hAnsi="Times New Roman" w:cs="Times New Roman"/>
          <w:sz w:val="24"/>
          <w:szCs w:val="24"/>
          <w:lang w:val="sr-Cyrl-RS"/>
        </w:rPr>
        <w:t>SRPS EN 12201</w:t>
      </w:r>
      <w:r w:rsidR="000755C9">
        <w:rPr>
          <w:rFonts w:ascii="Times New Roman" w:hAnsi="Times New Roman" w:cs="Times New Roman"/>
          <w:sz w:val="24"/>
          <w:szCs w:val="24"/>
          <w:lang w:val="sr-Cyrl-RS"/>
        </w:rPr>
        <w:t xml:space="preserve"> </w:t>
      </w:r>
      <w:r w:rsidR="006C7168">
        <w:rPr>
          <w:rFonts w:ascii="Times New Roman" w:hAnsi="Times New Roman" w:cs="Times New Roman"/>
          <w:sz w:val="24"/>
          <w:szCs w:val="24"/>
          <w:lang w:val="sr-Cyrl-RS"/>
        </w:rPr>
        <w:t xml:space="preserve">обухвата и </w:t>
      </w:r>
      <w:r w:rsidR="006C7168" w:rsidRPr="000755C9">
        <w:rPr>
          <w:rFonts w:ascii="Times New Roman" w:hAnsi="Times New Roman" w:cs="Times New Roman"/>
          <w:b/>
          <w:sz w:val="24"/>
          <w:szCs w:val="24"/>
          <w:lang w:val="sr-Cyrl-RS"/>
        </w:rPr>
        <w:t>специфичне захтеве</w:t>
      </w:r>
      <w:r w:rsidR="006C7168">
        <w:rPr>
          <w:rFonts w:ascii="Times New Roman" w:hAnsi="Times New Roman" w:cs="Times New Roman"/>
          <w:sz w:val="24"/>
          <w:szCs w:val="24"/>
          <w:lang w:val="sr-Cyrl-RS"/>
        </w:rPr>
        <w:t xml:space="preserve"> који нису обухваћени </w:t>
      </w:r>
      <w:r w:rsidR="000755C9">
        <w:rPr>
          <w:rFonts w:ascii="Times New Roman" w:hAnsi="Times New Roman" w:cs="Times New Roman"/>
          <w:sz w:val="24"/>
          <w:szCs w:val="24"/>
          <w:lang w:val="sr-Cyrl-RS"/>
        </w:rPr>
        <w:t xml:space="preserve">истим </w:t>
      </w:r>
      <w:r w:rsidR="006C7168">
        <w:rPr>
          <w:rFonts w:ascii="Times New Roman" w:hAnsi="Times New Roman" w:cs="Times New Roman"/>
          <w:sz w:val="24"/>
          <w:szCs w:val="24"/>
          <w:lang w:val="sr-Cyrl-RS"/>
        </w:rPr>
        <w:t>стандардом</w:t>
      </w:r>
      <w:r w:rsidR="000755C9">
        <w:rPr>
          <w:rFonts w:ascii="Times New Roman" w:hAnsi="Times New Roman" w:cs="Times New Roman"/>
          <w:sz w:val="24"/>
          <w:szCs w:val="24"/>
          <w:lang w:val="sr-Cyrl-RS"/>
        </w:rPr>
        <w:t xml:space="preserve">, </w:t>
      </w:r>
      <w:r w:rsidR="006C7168">
        <w:rPr>
          <w:rFonts w:ascii="Times New Roman" w:hAnsi="Times New Roman" w:cs="Times New Roman"/>
          <w:sz w:val="24"/>
          <w:szCs w:val="24"/>
          <w:lang w:val="sr-Cyrl-RS"/>
        </w:rPr>
        <w:t xml:space="preserve">а тичу се </w:t>
      </w:r>
      <w:r w:rsidR="000755C9">
        <w:rPr>
          <w:rFonts w:ascii="Times New Roman" w:hAnsi="Times New Roman" w:cs="Times New Roman"/>
          <w:sz w:val="24"/>
          <w:szCs w:val="24"/>
          <w:lang w:val="sr-Cyrl-RS"/>
        </w:rPr>
        <w:t xml:space="preserve">отпорности цеви на </w:t>
      </w:r>
      <w:r w:rsidR="000755C9" w:rsidRPr="000755C9">
        <w:rPr>
          <w:rFonts w:ascii="Times New Roman" w:hAnsi="Times New Roman" w:cs="Times New Roman"/>
          <w:b/>
          <w:sz w:val="24"/>
          <w:szCs w:val="24"/>
          <w:lang w:val="sr-Cyrl-RS"/>
        </w:rPr>
        <w:t>спори раст пукотине</w:t>
      </w:r>
      <w:r w:rsidR="000755C9">
        <w:rPr>
          <w:rFonts w:ascii="Times New Roman" w:hAnsi="Times New Roman" w:cs="Times New Roman"/>
          <w:sz w:val="24"/>
          <w:szCs w:val="24"/>
          <w:lang w:val="sr-Cyrl-RS"/>
        </w:rPr>
        <w:t xml:space="preserve"> </w:t>
      </w:r>
      <w:r w:rsidR="006C7168">
        <w:rPr>
          <w:rFonts w:ascii="Times New Roman" w:hAnsi="Times New Roman" w:cs="Times New Roman"/>
          <w:sz w:val="24"/>
          <w:szCs w:val="24"/>
          <w:lang w:val="sr-Cyrl-RS"/>
        </w:rPr>
        <w:t xml:space="preserve">и </w:t>
      </w:r>
      <w:r w:rsidR="000755C9">
        <w:rPr>
          <w:rFonts w:ascii="Times New Roman" w:hAnsi="Times New Roman" w:cs="Times New Roman"/>
          <w:sz w:val="24"/>
          <w:szCs w:val="24"/>
          <w:lang w:val="sr-Cyrl-RS"/>
        </w:rPr>
        <w:t xml:space="preserve">отпорности цеви код </w:t>
      </w:r>
      <w:r w:rsidR="000755C9" w:rsidRPr="000755C9">
        <w:rPr>
          <w:rFonts w:ascii="Times New Roman" w:hAnsi="Times New Roman" w:cs="Times New Roman"/>
          <w:b/>
          <w:sz w:val="24"/>
          <w:szCs w:val="24"/>
          <w:lang w:val="sr-Cyrl-RS"/>
        </w:rPr>
        <w:t>алтернативних техника</w:t>
      </w:r>
      <w:r w:rsidR="000755C9">
        <w:rPr>
          <w:rFonts w:ascii="Times New Roman" w:hAnsi="Times New Roman" w:cs="Times New Roman"/>
          <w:sz w:val="24"/>
          <w:szCs w:val="24"/>
          <w:lang w:val="sr-Cyrl-RS"/>
        </w:rPr>
        <w:t xml:space="preserve"> полагања цеви (без пешчане кошуљице)</w:t>
      </w:r>
      <w:r>
        <w:rPr>
          <w:rFonts w:ascii="Times New Roman" w:hAnsi="Times New Roman" w:cs="Times New Roman"/>
          <w:sz w:val="24"/>
          <w:szCs w:val="24"/>
          <w:lang w:val="sr-Cyrl-RS"/>
        </w:rPr>
        <w:t>, а што</w:t>
      </w:r>
      <w:r w:rsidR="002B57B5">
        <w:rPr>
          <w:rFonts w:ascii="Times New Roman" w:hAnsi="Times New Roman" w:cs="Times New Roman"/>
          <w:sz w:val="24"/>
          <w:szCs w:val="24"/>
          <w:lang w:val="sr-Cyrl-RS"/>
        </w:rPr>
        <w:t xml:space="preserve"> </w:t>
      </w:r>
      <w:r w:rsidR="000755C9">
        <w:rPr>
          <w:rFonts w:ascii="Times New Roman" w:hAnsi="Times New Roman" w:cs="Times New Roman"/>
          <w:sz w:val="24"/>
          <w:szCs w:val="24"/>
          <w:lang w:val="sr-Cyrl-RS"/>
        </w:rPr>
        <w:t xml:space="preserve">се доказује помоћу посебних метода - </w:t>
      </w:r>
      <w:r w:rsidR="000755C9" w:rsidRPr="000755C9">
        <w:rPr>
          <w:rFonts w:ascii="Times New Roman" w:hAnsi="Times New Roman" w:cs="Times New Roman"/>
          <w:sz w:val="24"/>
          <w:szCs w:val="24"/>
          <w:lang w:val="sr-Cyrl-RS"/>
        </w:rPr>
        <w:t>Notch test i Point Load test method</w:t>
      </w:r>
      <w:r w:rsidR="000755C9">
        <w:rPr>
          <w:rFonts w:ascii="Times New Roman" w:hAnsi="Times New Roman" w:cs="Times New Roman"/>
          <w:sz w:val="24"/>
          <w:szCs w:val="24"/>
          <w:lang w:val="sr-Cyrl-RS"/>
        </w:rPr>
        <w:t>.</w:t>
      </w:r>
    </w:p>
    <w:p w:rsidR="00AF5CC0" w:rsidRDefault="00AF5CC0" w:rsidP="000E338D">
      <w:pPr>
        <w:spacing w:after="0"/>
        <w:rPr>
          <w:rFonts w:ascii="Times New Roman" w:hAnsi="Times New Roman" w:cs="Times New Roman"/>
          <w:sz w:val="24"/>
          <w:szCs w:val="24"/>
          <w:lang w:val="sr-Cyrl-RS"/>
        </w:rPr>
      </w:pPr>
    </w:p>
    <w:p w:rsidR="00A30D43" w:rsidRDefault="00DC1518" w:rsidP="0053698C">
      <w:pPr>
        <w:spacing w:after="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85076B">
        <w:rPr>
          <w:rFonts w:ascii="Times New Roman" w:hAnsi="Times New Roman" w:cs="Times New Roman"/>
          <w:sz w:val="24"/>
          <w:szCs w:val="24"/>
          <w:lang w:val="sr-Cyrl-RS"/>
        </w:rPr>
        <w:t xml:space="preserve">Имајући у виду све напред наведено произилази да је Наручилац  </w:t>
      </w:r>
      <w:r w:rsidR="008E6035" w:rsidRPr="00EC1C4C">
        <w:rPr>
          <w:rFonts w:ascii="Times New Roman" w:hAnsi="Times New Roman" w:cs="Times New Roman"/>
          <w:b/>
          <w:sz w:val="24"/>
          <w:szCs w:val="24"/>
          <w:lang w:val="sr-Cyrl-RS"/>
        </w:rPr>
        <w:t>захтеве у погледу квалитета</w:t>
      </w:r>
      <w:r w:rsidR="008E6035">
        <w:rPr>
          <w:rFonts w:ascii="Times New Roman" w:hAnsi="Times New Roman" w:cs="Times New Roman"/>
          <w:sz w:val="24"/>
          <w:szCs w:val="24"/>
          <w:lang w:val="sr-Cyrl-RS"/>
        </w:rPr>
        <w:t xml:space="preserve"> и техничких карактеристика цеви</w:t>
      </w:r>
      <w:r w:rsidR="002B57B5">
        <w:rPr>
          <w:rFonts w:ascii="Times New Roman" w:hAnsi="Times New Roman" w:cs="Times New Roman"/>
          <w:sz w:val="24"/>
          <w:szCs w:val="24"/>
          <w:lang w:val="sr-Cyrl-RS"/>
        </w:rPr>
        <w:t xml:space="preserve"> свакако </w:t>
      </w:r>
      <w:r w:rsidR="002B57B5" w:rsidRPr="00EC1C4C">
        <w:rPr>
          <w:rFonts w:ascii="Times New Roman" w:hAnsi="Times New Roman" w:cs="Times New Roman"/>
          <w:b/>
          <w:sz w:val="24"/>
          <w:szCs w:val="24"/>
          <w:lang w:val="sr-Cyrl-RS"/>
        </w:rPr>
        <w:t xml:space="preserve">поставио </w:t>
      </w:r>
      <w:r w:rsidR="0085076B" w:rsidRPr="00EC1C4C">
        <w:rPr>
          <w:rFonts w:ascii="Times New Roman" w:hAnsi="Times New Roman" w:cs="Times New Roman"/>
          <w:b/>
          <w:sz w:val="24"/>
          <w:szCs w:val="24"/>
          <w:lang w:val="sr-Cyrl-RS"/>
        </w:rPr>
        <w:t>коректно</w:t>
      </w:r>
      <w:r w:rsidR="0085076B" w:rsidRPr="0085076B">
        <w:rPr>
          <w:rFonts w:ascii="Times New Roman" w:hAnsi="Times New Roman" w:cs="Times New Roman"/>
          <w:b/>
          <w:sz w:val="24"/>
          <w:szCs w:val="24"/>
          <w:lang w:val="sr-Cyrl-RS"/>
        </w:rPr>
        <w:t>,</w:t>
      </w:r>
      <w:r w:rsidR="0085076B">
        <w:rPr>
          <w:rFonts w:ascii="Times New Roman" w:hAnsi="Times New Roman" w:cs="Times New Roman"/>
          <w:sz w:val="24"/>
          <w:szCs w:val="24"/>
          <w:lang w:val="sr-Cyrl-RS"/>
        </w:rPr>
        <w:t xml:space="preserve"> </w:t>
      </w:r>
      <w:r w:rsidR="002B57B5">
        <w:rPr>
          <w:rFonts w:ascii="Times New Roman" w:hAnsi="Times New Roman" w:cs="Times New Roman"/>
          <w:sz w:val="24"/>
          <w:szCs w:val="24"/>
          <w:lang w:val="sr-Cyrl-RS"/>
        </w:rPr>
        <w:t>пре свега у складу са својим потребама</w:t>
      </w:r>
      <w:r w:rsidR="0085076B">
        <w:rPr>
          <w:rFonts w:ascii="Times New Roman" w:hAnsi="Times New Roman" w:cs="Times New Roman"/>
          <w:sz w:val="24"/>
          <w:szCs w:val="24"/>
          <w:lang w:val="sr-Cyrl-RS"/>
        </w:rPr>
        <w:t>,</w:t>
      </w:r>
      <w:r w:rsidR="002B57B5">
        <w:rPr>
          <w:rFonts w:ascii="Times New Roman" w:hAnsi="Times New Roman" w:cs="Times New Roman"/>
          <w:sz w:val="24"/>
          <w:szCs w:val="24"/>
          <w:lang w:val="sr-Cyrl-RS"/>
        </w:rPr>
        <w:t xml:space="preserve"> планираним радовима</w:t>
      </w:r>
      <w:r w:rsidR="0085076B">
        <w:rPr>
          <w:rFonts w:ascii="Times New Roman" w:hAnsi="Times New Roman" w:cs="Times New Roman"/>
          <w:sz w:val="24"/>
          <w:szCs w:val="24"/>
          <w:lang w:val="sr-Cyrl-RS"/>
        </w:rPr>
        <w:t>, карактеристикама терена и траса на којима ће се вршити уградња цеви и т.д.</w:t>
      </w:r>
      <w:r w:rsidR="002B57B5">
        <w:rPr>
          <w:rFonts w:ascii="Times New Roman" w:hAnsi="Times New Roman" w:cs="Times New Roman"/>
          <w:sz w:val="24"/>
          <w:szCs w:val="24"/>
          <w:lang w:val="sr-Cyrl-RS"/>
        </w:rPr>
        <w:t xml:space="preserve"> (</w:t>
      </w:r>
      <w:r w:rsidR="0085076B">
        <w:rPr>
          <w:rFonts w:ascii="Times New Roman" w:hAnsi="Times New Roman" w:cs="Times New Roman"/>
          <w:sz w:val="24"/>
          <w:szCs w:val="24"/>
          <w:lang w:val="sr-Cyrl-RS"/>
        </w:rPr>
        <w:t xml:space="preserve"> нпр. </w:t>
      </w:r>
      <w:r w:rsidR="002B57B5">
        <w:rPr>
          <w:rFonts w:ascii="Times New Roman" w:hAnsi="Times New Roman" w:cs="Times New Roman"/>
          <w:sz w:val="24"/>
          <w:szCs w:val="24"/>
          <w:lang w:val="sr-Cyrl-RS"/>
        </w:rPr>
        <w:t>из</w:t>
      </w:r>
      <w:r w:rsidR="0085076B">
        <w:rPr>
          <w:rFonts w:ascii="Times New Roman" w:hAnsi="Times New Roman" w:cs="Times New Roman"/>
          <w:sz w:val="24"/>
          <w:szCs w:val="24"/>
          <w:lang w:val="sr-Cyrl-RS"/>
        </w:rPr>
        <w:t>градња магистралног цевовода</w:t>
      </w:r>
      <w:r w:rsidR="002B57B5">
        <w:rPr>
          <w:rFonts w:ascii="Times New Roman" w:hAnsi="Times New Roman" w:cs="Times New Roman"/>
          <w:sz w:val="24"/>
          <w:szCs w:val="24"/>
          <w:lang w:val="sr-Cyrl-RS"/>
        </w:rPr>
        <w:t>).</w:t>
      </w:r>
    </w:p>
    <w:p w:rsidR="001C797D" w:rsidRDefault="0085076B" w:rsidP="00DF6C70">
      <w:pPr>
        <w:pStyle w:val="Default"/>
        <w:rPr>
          <w:lang w:val="sr-Cyrl-RS"/>
        </w:rPr>
      </w:pPr>
      <w:r>
        <w:rPr>
          <w:lang w:val="sr-Cyrl-RS"/>
        </w:rPr>
        <w:t xml:space="preserve">  </w:t>
      </w:r>
      <w:r w:rsidR="00AF5CC0">
        <w:rPr>
          <w:lang w:val="sr-Cyrl-RS"/>
        </w:rPr>
        <w:t xml:space="preserve">       </w:t>
      </w:r>
      <w:r>
        <w:rPr>
          <w:lang w:val="sr-Cyrl-RS"/>
        </w:rPr>
        <w:t xml:space="preserve"> </w:t>
      </w:r>
      <w:r w:rsidR="001C797D">
        <w:rPr>
          <w:lang w:val="sr-Cyrl-RS"/>
        </w:rPr>
        <w:t xml:space="preserve">Наручилац је у конкурсној документацији навео да је </w:t>
      </w:r>
      <w:r w:rsidR="00DF6C70">
        <w:rPr>
          <w:lang w:val="sr-Cyrl-RS"/>
        </w:rPr>
        <w:t>понуђач дужан да као доказ о захтеваном квалитету, поред осталог, достави и :  „</w:t>
      </w:r>
      <w:r w:rsidR="00DF6C70" w:rsidRPr="00DF6C70">
        <w:rPr>
          <w:lang w:val="sr-Cyrl-RS"/>
        </w:rPr>
        <w:t xml:space="preserve">Сертификат за </w:t>
      </w:r>
      <w:r w:rsidR="00DF6C70" w:rsidRPr="00DF6C70">
        <w:rPr>
          <w:lang w:val="sr-Latn-RS"/>
        </w:rPr>
        <w:t xml:space="preserve">PAS 1075 </w:t>
      </w:r>
      <w:r w:rsidR="00DF6C70" w:rsidRPr="00DF6C70">
        <w:rPr>
          <w:lang w:val="sr-Cyrl-RS"/>
        </w:rPr>
        <w:t xml:space="preserve">норму </w:t>
      </w:r>
      <w:r w:rsidR="00DF6C70" w:rsidRPr="0085076B">
        <w:rPr>
          <w:b/>
          <w:lang w:val="sr-Cyrl-RS"/>
        </w:rPr>
        <w:t xml:space="preserve">или </w:t>
      </w:r>
      <w:r w:rsidR="00DF6C70" w:rsidRPr="00DF6C70">
        <w:rPr>
          <w:lang w:val="sr-Cyrl-RS"/>
        </w:rPr>
        <w:t xml:space="preserve"> </w:t>
      </w:r>
      <w:r w:rsidR="00DF6C70" w:rsidRPr="001C797D">
        <w:rPr>
          <w:b/>
          <w:lang w:val="sr-Cyrl-RS"/>
        </w:rPr>
        <w:t>одговарајуће,</w:t>
      </w:r>
      <w:r w:rsidR="00DF6C70" w:rsidRPr="00DF6C70">
        <w:rPr>
          <w:lang w:val="sr-Cyrl-RS"/>
        </w:rPr>
        <w:t xml:space="preserve"> односно, Извештај акредитоване лабораторије са подацима о спровођењу </w:t>
      </w:r>
      <w:r w:rsidR="00DF6C70" w:rsidRPr="00DF6C70">
        <w:rPr>
          <w:lang w:val="sr-Latn-RS"/>
        </w:rPr>
        <w:t>Notch test i Point Load test method</w:t>
      </w:r>
      <w:r w:rsidR="00DF6C70" w:rsidRPr="00DF6C70">
        <w:rPr>
          <w:lang w:val="sr-Cyrl-RS"/>
        </w:rPr>
        <w:t xml:space="preserve"> и резултатима истих, којим се доказује да понуђене цеви задовољавају квалитет по </w:t>
      </w:r>
      <w:r w:rsidR="00DF6C70" w:rsidRPr="00DF6C70">
        <w:rPr>
          <w:lang w:val="sr-Latn-RS"/>
        </w:rPr>
        <w:t xml:space="preserve">PAS 1075 </w:t>
      </w:r>
      <w:r w:rsidR="00DF6C70" w:rsidRPr="00DF6C70">
        <w:rPr>
          <w:lang w:val="sr-Cyrl-RS"/>
        </w:rPr>
        <w:t>норми.</w:t>
      </w:r>
      <w:r w:rsidR="00DF6C70">
        <w:rPr>
          <w:lang w:val="sr-Cyrl-RS"/>
        </w:rPr>
        <w:t xml:space="preserve">“ , из </w:t>
      </w:r>
      <w:r w:rsidR="00DF6C70" w:rsidRPr="006959F9">
        <w:rPr>
          <w:b/>
          <w:lang w:val="sr-Cyrl-RS"/>
        </w:rPr>
        <w:t>чега произилази</w:t>
      </w:r>
      <w:r w:rsidR="00DF6C70">
        <w:rPr>
          <w:lang w:val="sr-Cyrl-RS"/>
        </w:rPr>
        <w:t xml:space="preserve"> </w:t>
      </w:r>
      <w:r w:rsidR="001C797D">
        <w:rPr>
          <w:lang w:val="sr-Cyrl-RS"/>
        </w:rPr>
        <w:t xml:space="preserve">да, уколико понуђач не поседује тражени сертификат, може на основу тог документа (сертификата) </w:t>
      </w:r>
      <w:r w:rsidR="001C797D" w:rsidRPr="006959F9">
        <w:rPr>
          <w:b/>
          <w:lang w:val="sr-Cyrl-RS"/>
        </w:rPr>
        <w:t>испитати свој производ у акредитованој лабораторији</w:t>
      </w:r>
      <w:r w:rsidR="001C797D">
        <w:rPr>
          <w:lang w:val="sr-Cyrl-RS"/>
        </w:rPr>
        <w:t xml:space="preserve"> и на тај начин доказати да понуђени производ (цеви) по квалитету одговара</w:t>
      </w:r>
      <w:r>
        <w:rPr>
          <w:lang w:val="sr-Cyrl-RS"/>
        </w:rPr>
        <w:t xml:space="preserve"> квалитету који одређује</w:t>
      </w:r>
      <w:r w:rsidR="001C797D">
        <w:rPr>
          <w:lang w:val="sr-Cyrl-RS"/>
        </w:rPr>
        <w:t xml:space="preserve">  </w:t>
      </w:r>
      <w:r w:rsidR="001C797D" w:rsidRPr="001C797D">
        <w:rPr>
          <w:lang w:val="sr-Cyrl-RS"/>
        </w:rPr>
        <w:t>PAS 1075</w:t>
      </w:r>
      <w:r>
        <w:rPr>
          <w:lang w:val="sr-Cyrl-RS"/>
        </w:rPr>
        <w:t xml:space="preserve"> норма</w:t>
      </w:r>
      <w:r w:rsidR="001C797D" w:rsidRPr="001C797D">
        <w:rPr>
          <w:lang w:val="sr-Cyrl-RS"/>
        </w:rPr>
        <w:t xml:space="preserve">. </w:t>
      </w:r>
      <w:r w:rsidR="001C797D">
        <w:rPr>
          <w:lang w:val="sr-Cyrl-RS"/>
        </w:rPr>
        <w:t xml:space="preserve"> </w:t>
      </w:r>
    </w:p>
    <w:p w:rsidR="006959F9" w:rsidRDefault="00AF5CC0" w:rsidP="00DF6C70">
      <w:pPr>
        <w:pStyle w:val="Default"/>
        <w:rPr>
          <w:lang w:val="sr-Cyrl-RS"/>
        </w:rPr>
      </w:pPr>
      <w:r>
        <w:rPr>
          <w:lang w:val="sr-Cyrl-RS"/>
        </w:rPr>
        <w:t xml:space="preserve">         </w:t>
      </w:r>
      <w:r w:rsidR="00DC1518">
        <w:rPr>
          <w:lang w:val="sr-Cyrl-RS"/>
        </w:rPr>
        <w:t xml:space="preserve">На основу наведеног </w:t>
      </w:r>
      <w:r w:rsidR="006959F9">
        <w:rPr>
          <w:lang w:val="sr-Cyrl-RS"/>
        </w:rPr>
        <w:t xml:space="preserve">Наручилац сматра да су напред наведене </w:t>
      </w:r>
      <w:r w:rsidR="006959F9" w:rsidRPr="00DC1518">
        <w:rPr>
          <w:b/>
          <w:lang w:val="sr-Cyrl-RS"/>
        </w:rPr>
        <w:t>примедбе понуђача неосноване</w:t>
      </w:r>
      <w:r w:rsidR="006959F9">
        <w:rPr>
          <w:lang w:val="sr-Cyrl-RS"/>
        </w:rPr>
        <w:t xml:space="preserve"> па у вези истих неће вршити измене конкурсне документације. </w:t>
      </w:r>
    </w:p>
    <w:p w:rsidR="00961463" w:rsidRDefault="00961463" w:rsidP="0053698C">
      <w:pPr>
        <w:spacing w:after="0"/>
        <w:rPr>
          <w:rFonts w:ascii="Times New Roman" w:hAnsi="Times New Roman" w:cs="Times New Roman"/>
          <w:sz w:val="24"/>
          <w:szCs w:val="24"/>
          <w:lang w:val="sr-Cyrl-RS"/>
        </w:rPr>
      </w:pPr>
    </w:p>
    <w:p w:rsidR="00AF5CC0" w:rsidRPr="00AF5CC0" w:rsidRDefault="00AF5CC0" w:rsidP="009B07FA">
      <w:pPr>
        <w:spacing w:after="0"/>
        <w:rPr>
          <w:rFonts w:ascii="Times New Roman" w:hAnsi="Times New Roman" w:cs="Times New Roman"/>
          <w:b/>
          <w:sz w:val="24"/>
          <w:szCs w:val="24"/>
          <w:lang w:val="sr-Cyrl-RS"/>
        </w:rPr>
      </w:pPr>
      <w:r w:rsidRPr="00AF5CC0">
        <w:rPr>
          <w:rFonts w:ascii="Times New Roman" w:hAnsi="Times New Roman" w:cs="Times New Roman"/>
          <w:b/>
          <w:sz w:val="24"/>
          <w:szCs w:val="24"/>
          <w:lang w:val="sr-Cyrl-RS"/>
        </w:rPr>
        <w:t xml:space="preserve">           </w:t>
      </w:r>
      <w:r w:rsidR="00DC1518" w:rsidRPr="00AF5CC0">
        <w:rPr>
          <w:rFonts w:ascii="Times New Roman" w:hAnsi="Times New Roman" w:cs="Times New Roman"/>
          <w:b/>
          <w:sz w:val="24"/>
          <w:szCs w:val="24"/>
          <w:lang w:val="sr-Cyrl-RS"/>
        </w:rPr>
        <w:t>3</w:t>
      </w:r>
      <w:r w:rsidR="00961463" w:rsidRPr="00AF5CC0">
        <w:rPr>
          <w:rFonts w:ascii="Times New Roman" w:hAnsi="Times New Roman" w:cs="Times New Roman"/>
          <w:b/>
          <w:sz w:val="24"/>
          <w:szCs w:val="24"/>
          <w:lang w:val="sr-Cyrl-RS"/>
        </w:rPr>
        <w:t>)</w:t>
      </w:r>
      <w:r w:rsidR="00961463">
        <w:rPr>
          <w:rFonts w:ascii="Times New Roman" w:hAnsi="Times New Roman" w:cs="Times New Roman"/>
          <w:sz w:val="24"/>
          <w:szCs w:val="24"/>
          <w:lang w:val="sr-Cyrl-RS"/>
        </w:rPr>
        <w:t xml:space="preserve"> У вези захтева Понуђача да се за Партију 2 дозволи и понуда једнослојних PE 100 RC </w:t>
      </w:r>
      <w:r w:rsidR="00961463" w:rsidRPr="00961463">
        <w:rPr>
          <w:rFonts w:ascii="Times New Roman" w:hAnsi="Times New Roman" w:cs="Times New Roman"/>
          <w:sz w:val="24"/>
          <w:szCs w:val="24"/>
          <w:lang w:val="sr-Cyrl-RS"/>
        </w:rPr>
        <w:t xml:space="preserve"> Tip 1</w:t>
      </w:r>
      <w:r w:rsidR="00961463">
        <w:rPr>
          <w:rFonts w:ascii="Times New Roman" w:hAnsi="Times New Roman" w:cs="Times New Roman"/>
          <w:sz w:val="24"/>
          <w:szCs w:val="24"/>
          <w:lang w:val="sr-Cyrl-RS"/>
        </w:rPr>
        <w:t xml:space="preserve"> цеви Наручилац је одлучио да</w:t>
      </w:r>
      <w:r w:rsidR="001E61D4">
        <w:rPr>
          <w:rFonts w:ascii="Times New Roman" w:hAnsi="Times New Roman" w:cs="Times New Roman"/>
          <w:sz w:val="24"/>
          <w:szCs w:val="24"/>
          <w:lang w:val="sr-Latn-RS"/>
        </w:rPr>
        <w:t xml:space="preserve"> </w:t>
      </w:r>
      <w:r w:rsidR="001E61D4" w:rsidRPr="002334D2">
        <w:rPr>
          <w:rFonts w:ascii="Times New Roman" w:hAnsi="Times New Roman" w:cs="Times New Roman"/>
          <w:b/>
          <w:sz w:val="24"/>
          <w:szCs w:val="24"/>
          <w:lang w:val="sr-Cyrl-RS"/>
        </w:rPr>
        <w:t>не прихвати ов</w:t>
      </w:r>
      <w:r w:rsidR="002334D2" w:rsidRPr="002334D2">
        <w:rPr>
          <w:rFonts w:ascii="Times New Roman" w:hAnsi="Times New Roman" w:cs="Times New Roman"/>
          <w:b/>
          <w:sz w:val="24"/>
          <w:szCs w:val="24"/>
          <w:lang w:val="sr-Cyrl-RS"/>
        </w:rPr>
        <w:t>ај предлог</w:t>
      </w:r>
      <w:r w:rsidR="002334D2">
        <w:rPr>
          <w:rFonts w:ascii="Times New Roman" w:hAnsi="Times New Roman" w:cs="Times New Roman"/>
          <w:b/>
          <w:sz w:val="24"/>
          <w:szCs w:val="24"/>
          <w:lang w:val="sr-Cyrl-RS"/>
        </w:rPr>
        <w:t>.</w:t>
      </w:r>
    </w:p>
    <w:p w:rsidR="002334D2" w:rsidRDefault="00AF5CC0" w:rsidP="009B07F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334D2">
        <w:rPr>
          <w:rFonts w:ascii="Times New Roman" w:hAnsi="Times New Roman" w:cs="Times New Roman"/>
          <w:sz w:val="24"/>
          <w:szCs w:val="24"/>
          <w:lang w:val="sr-Cyrl-RS"/>
        </w:rPr>
        <w:t xml:space="preserve"> </w:t>
      </w:r>
      <w:r w:rsidR="001E61D4">
        <w:rPr>
          <w:rFonts w:ascii="Times New Roman" w:hAnsi="Times New Roman" w:cs="Times New Roman"/>
          <w:sz w:val="24"/>
          <w:szCs w:val="24"/>
          <w:lang w:val="sr-Cyrl-RS"/>
        </w:rPr>
        <w:t>Наручилац је</w:t>
      </w:r>
      <w:r w:rsidR="002334D2">
        <w:rPr>
          <w:rFonts w:ascii="Times New Roman" w:hAnsi="Times New Roman" w:cs="Times New Roman"/>
          <w:sz w:val="24"/>
          <w:szCs w:val="24"/>
          <w:lang w:val="sr-Cyrl-RS"/>
        </w:rPr>
        <w:t xml:space="preserve"> приликом доношења овакве одлуке</w:t>
      </w:r>
      <w:r w:rsidR="001E61D4">
        <w:rPr>
          <w:rFonts w:ascii="Times New Roman" w:hAnsi="Times New Roman" w:cs="Times New Roman"/>
          <w:sz w:val="24"/>
          <w:szCs w:val="24"/>
          <w:lang w:val="sr-Cyrl-RS"/>
        </w:rPr>
        <w:t xml:space="preserve"> пошао од </w:t>
      </w:r>
      <w:r w:rsidR="002334D2" w:rsidRPr="002334D2">
        <w:rPr>
          <w:rFonts w:ascii="Times New Roman" w:hAnsi="Times New Roman" w:cs="Times New Roman"/>
          <w:b/>
          <w:sz w:val="24"/>
          <w:szCs w:val="24"/>
          <w:lang w:val="sr-Cyrl-RS"/>
        </w:rPr>
        <w:t>неспорних  чињеница и то :</w:t>
      </w:r>
    </w:p>
    <w:p w:rsidR="002334D2" w:rsidRDefault="00962244" w:rsidP="009B07F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 Д</w:t>
      </w:r>
      <w:r w:rsidR="002334D2">
        <w:rPr>
          <w:rFonts w:ascii="Times New Roman" w:hAnsi="Times New Roman" w:cs="Times New Roman"/>
          <w:sz w:val="24"/>
          <w:szCs w:val="24"/>
          <w:lang w:val="sr-Cyrl-RS"/>
        </w:rPr>
        <w:t xml:space="preserve">а се произвођачи полиетиленских цеви по правилу снабдевају код </w:t>
      </w:r>
      <w:r w:rsidR="002334D2" w:rsidRPr="002740F6">
        <w:rPr>
          <w:rFonts w:ascii="Times New Roman" w:hAnsi="Times New Roman" w:cs="Times New Roman"/>
          <w:b/>
          <w:sz w:val="24"/>
          <w:szCs w:val="24"/>
          <w:lang w:val="sr-Cyrl-RS"/>
        </w:rPr>
        <w:t>истих</w:t>
      </w:r>
      <w:r w:rsidR="002334D2">
        <w:rPr>
          <w:rFonts w:ascii="Times New Roman" w:hAnsi="Times New Roman" w:cs="Times New Roman"/>
          <w:sz w:val="24"/>
          <w:szCs w:val="24"/>
          <w:lang w:val="sr-Cyrl-RS"/>
        </w:rPr>
        <w:t xml:space="preserve">, највећих светских  произвођача сировина, што значи да су у погледу  услова набавке сировина сви они у сличном или чак једнаком положају; </w:t>
      </w:r>
    </w:p>
    <w:p w:rsidR="001E61D4" w:rsidRDefault="002334D2" w:rsidP="009B07F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334D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2740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962244">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а је цена полиетилена PE 100 RC </w:t>
      </w:r>
      <w:r w:rsidRPr="002740F6">
        <w:rPr>
          <w:rFonts w:ascii="Times New Roman" w:hAnsi="Times New Roman" w:cs="Times New Roman"/>
          <w:b/>
          <w:sz w:val="24"/>
          <w:szCs w:val="24"/>
          <w:lang w:val="sr-Cyrl-RS"/>
        </w:rPr>
        <w:t>већа</w:t>
      </w:r>
      <w:r>
        <w:rPr>
          <w:rFonts w:ascii="Times New Roman" w:hAnsi="Times New Roman" w:cs="Times New Roman"/>
          <w:sz w:val="24"/>
          <w:szCs w:val="24"/>
          <w:lang w:val="sr-Cyrl-RS"/>
        </w:rPr>
        <w:t xml:space="preserve"> од цене обичног полиетилена </w:t>
      </w:r>
      <w:r w:rsidR="002740F6">
        <w:rPr>
          <w:rFonts w:ascii="Times New Roman" w:hAnsi="Times New Roman" w:cs="Times New Roman"/>
          <w:sz w:val="24"/>
          <w:szCs w:val="24"/>
          <w:lang w:val="sr-Cyrl-RS"/>
        </w:rPr>
        <w:t xml:space="preserve">PE 100 из чега следи да </w:t>
      </w:r>
      <w:r w:rsidR="002740F6" w:rsidRPr="002740F6">
        <w:rPr>
          <w:rFonts w:ascii="Times New Roman" w:hAnsi="Times New Roman" w:cs="Times New Roman"/>
          <w:b/>
          <w:sz w:val="24"/>
          <w:szCs w:val="24"/>
          <w:lang w:val="sr-Cyrl-RS"/>
        </w:rPr>
        <w:t>цев</w:t>
      </w:r>
      <w:r w:rsidR="002740F6">
        <w:rPr>
          <w:rFonts w:ascii="Times New Roman" w:hAnsi="Times New Roman" w:cs="Times New Roman"/>
          <w:sz w:val="24"/>
          <w:szCs w:val="24"/>
          <w:lang w:val="sr-Cyrl-RS"/>
        </w:rPr>
        <w:t xml:space="preserve"> (једнослојна) израђена </w:t>
      </w:r>
      <w:r w:rsidR="002740F6" w:rsidRPr="002740F6">
        <w:rPr>
          <w:rFonts w:ascii="Times New Roman" w:hAnsi="Times New Roman" w:cs="Times New Roman"/>
          <w:b/>
          <w:sz w:val="24"/>
          <w:szCs w:val="24"/>
          <w:lang w:val="sr-Cyrl-RS"/>
        </w:rPr>
        <w:t>100 % од  PE 100 RC мора бити</w:t>
      </w:r>
      <w:r w:rsidR="002740F6">
        <w:rPr>
          <w:rFonts w:ascii="Times New Roman" w:hAnsi="Times New Roman" w:cs="Times New Roman"/>
          <w:sz w:val="24"/>
          <w:szCs w:val="24"/>
          <w:lang w:val="sr-Cyrl-RS"/>
        </w:rPr>
        <w:t xml:space="preserve"> </w:t>
      </w:r>
      <w:r w:rsidR="002740F6" w:rsidRPr="002740F6">
        <w:rPr>
          <w:rFonts w:ascii="Times New Roman" w:hAnsi="Times New Roman" w:cs="Times New Roman"/>
          <w:b/>
          <w:sz w:val="24"/>
          <w:szCs w:val="24"/>
          <w:lang w:val="sr-Cyrl-RS"/>
        </w:rPr>
        <w:t>значајно скупља од</w:t>
      </w:r>
      <w:r w:rsidR="002740F6">
        <w:rPr>
          <w:rFonts w:ascii="Times New Roman" w:hAnsi="Times New Roman" w:cs="Times New Roman"/>
          <w:sz w:val="24"/>
          <w:szCs w:val="24"/>
          <w:lang w:val="sr-Cyrl-RS"/>
        </w:rPr>
        <w:t xml:space="preserve"> </w:t>
      </w:r>
      <w:r w:rsidR="002740F6" w:rsidRPr="002740F6">
        <w:rPr>
          <w:rFonts w:ascii="Times New Roman" w:hAnsi="Times New Roman" w:cs="Times New Roman"/>
          <w:b/>
          <w:sz w:val="24"/>
          <w:szCs w:val="24"/>
          <w:lang w:val="sr-Cyrl-RS"/>
        </w:rPr>
        <w:t>(двослојне) цеви</w:t>
      </w:r>
      <w:r w:rsidR="002740F6">
        <w:rPr>
          <w:rFonts w:ascii="Times New Roman" w:hAnsi="Times New Roman" w:cs="Times New Roman"/>
          <w:sz w:val="24"/>
          <w:szCs w:val="24"/>
          <w:lang w:val="sr-Cyrl-RS"/>
        </w:rPr>
        <w:t xml:space="preserve"> код које је само заштитини слој од </w:t>
      </w:r>
      <w:r w:rsidR="002740F6" w:rsidRPr="002740F6">
        <w:rPr>
          <w:rFonts w:ascii="Times New Roman" w:hAnsi="Times New Roman" w:cs="Times New Roman"/>
          <w:b/>
          <w:sz w:val="24"/>
          <w:szCs w:val="24"/>
          <w:lang w:val="sr-Cyrl-RS"/>
        </w:rPr>
        <w:t>10 % израђен од PE 100 RC</w:t>
      </w:r>
      <w:r w:rsidR="002740F6">
        <w:rPr>
          <w:rFonts w:ascii="Times New Roman" w:hAnsi="Times New Roman" w:cs="Times New Roman"/>
          <w:sz w:val="24"/>
          <w:szCs w:val="24"/>
          <w:lang w:val="sr-Cyrl-RS"/>
        </w:rPr>
        <w:t xml:space="preserve">, док је преосталих </w:t>
      </w:r>
      <w:r w:rsidR="002740F6" w:rsidRPr="002740F6">
        <w:rPr>
          <w:rFonts w:ascii="Times New Roman" w:hAnsi="Times New Roman" w:cs="Times New Roman"/>
          <w:b/>
          <w:sz w:val="24"/>
          <w:szCs w:val="24"/>
          <w:lang w:val="sr-Cyrl-RS"/>
        </w:rPr>
        <w:t>90 %</w:t>
      </w:r>
      <w:r w:rsidR="002740F6">
        <w:rPr>
          <w:rFonts w:ascii="Times New Roman" w:hAnsi="Times New Roman" w:cs="Times New Roman"/>
          <w:sz w:val="24"/>
          <w:szCs w:val="24"/>
          <w:lang w:val="sr-Cyrl-RS"/>
        </w:rPr>
        <w:t xml:space="preserve"> израђено од обичног полиетилена PE 100; </w:t>
      </w:r>
    </w:p>
    <w:p w:rsidR="002740F6" w:rsidRPr="00962244" w:rsidRDefault="00962244" w:rsidP="009B07FA">
      <w:pPr>
        <w:spacing w:after="0"/>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 Д</w:t>
      </w:r>
      <w:r w:rsidR="002740F6">
        <w:rPr>
          <w:rFonts w:ascii="Times New Roman" w:hAnsi="Times New Roman" w:cs="Times New Roman"/>
          <w:sz w:val="24"/>
          <w:szCs w:val="24"/>
          <w:lang w:val="sr-Cyrl-RS"/>
        </w:rPr>
        <w:t xml:space="preserve">а би опредељење Наручиоца за </w:t>
      </w:r>
      <w:r w:rsidR="002740F6" w:rsidRPr="002740F6">
        <w:rPr>
          <w:rFonts w:ascii="Times New Roman" w:hAnsi="Times New Roman" w:cs="Times New Roman"/>
          <w:b/>
          <w:sz w:val="24"/>
          <w:szCs w:val="24"/>
          <w:lang w:val="sr-Cyrl-RS"/>
        </w:rPr>
        <w:t>скупљу једнослојну цев PE 100 RC</w:t>
      </w:r>
      <w:r w:rsidR="002740F6">
        <w:rPr>
          <w:rFonts w:ascii="Times New Roman" w:hAnsi="Times New Roman" w:cs="Times New Roman"/>
          <w:sz w:val="24"/>
          <w:szCs w:val="24"/>
          <w:lang w:val="sr-Cyrl-RS"/>
        </w:rPr>
        <w:t xml:space="preserve">  (што произилази из напред наведеног), а с обзиром на ограничена средства</w:t>
      </w:r>
      <w:r w:rsidR="00B874F1">
        <w:rPr>
          <w:rFonts w:ascii="Times New Roman" w:hAnsi="Times New Roman" w:cs="Times New Roman"/>
          <w:sz w:val="24"/>
          <w:szCs w:val="24"/>
          <w:lang w:val="sr-Cyrl-RS"/>
        </w:rPr>
        <w:t>,</w:t>
      </w:r>
      <w:r w:rsidR="002740F6">
        <w:rPr>
          <w:rFonts w:ascii="Times New Roman" w:hAnsi="Times New Roman" w:cs="Times New Roman"/>
          <w:sz w:val="24"/>
          <w:szCs w:val="24"/>
          <w:lang w:val="sr-Cyrl-RS"/>
        </w:rPr>
        <w:t xml:space="preserve"> довело до тога да Наручилац за исти новац набави </w:t>
      </w:r>
      <w:r w:rsidR="002740F6" w:rsidRPr="006F26DA">
        <w:rPr>
          <w:rFonts w:ascii="Times New Roman" w:hAnsi="Times New Roman" w:cs="Times New Roman"/>
          <w:b/>
          <w:sz w:val="24"/>
          <w:szCs w:val="24"/>
          <w:lang w:val="sr-Cyrl-RS"/>
        </w:rPr>
        <w:t>мању</w:t>
      </w:r>
      <w:r w:rsidR="002740F6">
        <w:rPr>
          <w:rFonts w:ascii="Times New Roman" w:hAnsi="Times New Roman" w:cs="Times New Roman"/>
          <w:sz w:val="24"/>
          <w:szCs w:val="24"/>
          <w:lang w:val="sr-Cyrl-RS"/>
        </w:rPr>
        <w:t xml:space="preserve"> </w:t>
      </w:r>
      <w:r w:rsidR="002740F6" w:rsidRPr="006F26DA">
        <w:rPr>
          <w:rFonts w:ascii="Times New Roman" w:hAnsi="Times New Roman" w:cs="Times New Roman"/>
          <w:b/>
          <w:sz w:val="24"/>
          <w:szCs w:val="24"/>
          <w:lang w:val="sr-Cyrl-RS"/>
        </w:rPr>
        <w:t>количину цеви</w:t>
      </w:r>
      <w:r w:rsidR="002740F6">
        <w:rPr>
          <w:rFonts w:ascii="Times New Roman" w:hAnsi="Times New Roman" w:cs="Times New Roman"/>
          <w:sz w:val="24"/>
          <w:szCs w:val="24"/>
          <w:lang w:val="sr-Cyrl-RS"/>
        </w:rPr>
        <w:t xml:space="preserve"> него што би то био случај ако се определи за </w:t>
      </w:r>
      <w:r w:rsidR="002740F6" w:rsidRPr="00962244">
        <w:rPr>
          <w:rFonts w:ascii="Times New Roman" w:hAnsi="Times New Roman" w:cs="Times New Roman"/>
          <w:b/>
          <w:sz w:val="24"/>
          <w:szCs w:val="24"/>
          <w:lang w:val="sr-Cyrl-RS"/>
        </w:rPr>
        <w:t>јеф</w:t>
      </w:r>
      <w:r w:rsidRPr="00962244">
        <w:rPr>
          <w:rFonts w:ascii="Times New Roman" w:hAnsi="Times New Roman" w:cs="Times New Roman"/>
          <w:b/>
          <w:sz w:val="24"/>
          <w:szCs w:val="24"/>
          <w:lang w:val="sr-Cyrl-RS"/>
        </w:rPr>
        <w:t>т</w:t>
      </w:r>
      <w:r w:rsidR="002740F6" w:rsidRPr="00962244">
        <w:rPr>
          <w:rFonts w:ascii="Times New Roman" w:hAnsi="Times New Roman" w:cs="Times New Roman"/>
          <w:b/>
          <w:sz w:val="24"/>
          <w:szCs w:val="24"/>
          <w:lang w:val="sr-Cyrl-RS"/>
        </w:rPr>
        <w:t xml:space="preserve">иније двослојне цеви које су такође </w:t>
      </w:r>
      <w:r w:rsidRPr="00962244">
        <w:rPr>
          <w:rFonts w:ascii="Times New Roman" w:hAnsi="Times New Roman" w:cs="Times New Roman"/>
          <w:b/>
          <w:sz w:val="24"/>
          <w:szCs w:val="24"/>
          <w:lang w:val="sr-Cyrl-RS"/>
        </w:rPr>
        <w:t xml:space="preserve">прихватљивог квалитета; </w:t>
      </w:r>
      <w:r w:rsidR="002740F6" w:rsidRPr="00962244">
        <w:rPr>
          <w:rFonts w:ascii="Times New Roman" w:hAnsi="Times New Roman" w:cs="Times New Roman"/>
          <w:b/>
          <w:sz w:val="24"/>
          <w:szCs w:val="24"/>
          <w:lang w:val="sr-Cyrl-RS"/>
        </w:rPr>
        <w:t xml:space="preserve"> </w:t>
      </w:r>
    </w:p>
    <w:p w:rsidR="00B874F1" w:rsidRDefault="001E61D4" w:rsidP="009B07FA">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 </w:t>
      </w:r>
      <w:r w:rsidR="00B874F1">
        <w:rPr>
          <w:rFonts w:ascii="Times New Roman" w:hAnsi="Times New Roman" w:cs="Times New Roman"/>
          <w:sz w:val="24"/>
          <w:szCs w:val="24"/>
          <w:lang w:val="sr-Cyrl-RS"/>
        </w:rPr>
        <w:t>С</w:t>
      </w:r>
      <w:r w:rsidR="00962244">
        <w:rPr>
          <w:rFonts w:ascii="Times New Roman" w:hAnsi="Times New Roman" w:cs="Times New Roman"/>
          <w:sz w:val="24"/>
          <w:szCs w:val="24"/>
          <w:lang w:val="sr-Cyrl-RS"/>
        </w:rPr>
        <w:t xml:space="preserve"> друге стране </w:t>
      </w:r>
      <w:r>
        <w:rPr>
          <w:rFonts w:ascii="Times New Roman" w:hAnsi="Times New Roman" w:cs="Times New Roman"/>
          <w:sz w:val="24"/>
          <w:szCs w:val="24"/>
          <w:lang w:val="sr-Cyrl-RS"/>
        </w:rPr>
        <w:t xml:space="preserve">Наручилац сматра да и двослојна цев са 10 % заштитног RC слоја која испуњава захтеве норме </w:t>
      </w:r>
      <w:r w:rsidRPr="001E61D4">
        <w:rPr>
          <w:rFonts w:ascii="Times New Roman" w:hAnsi="Times New Roman" w:cs="Times New Roman"/>
          <w:sz w:val="24"/>
          <w:szCs w:val="24"/>
          <w:lang w:val="sr-Cyrl-RS"/>
        </w:rPr>
        <w:t xml:space="preserve">PAS 1075 </w:t>
      </w:r>
      <w:r>
        <w:rPr>
          <w:rFonts w:ascii="Times New Roman" w:hAnsi="Times New Roman" w:cs="Times New Roman"/>
          <w:sz w:val="24"/>
          <w:szCs w:val="24"/>
          <w:lang w:val="sr-Cyrl-RS"/>
        </w:rPr>
        <w:t xml:space="preserve">или одговарајуће, </w:t>
      </w:r>
      <w:r w:rsidR="002740F6">
        <w:rPr>
          <w:rFonts w:ascii="Times New Roman" w:hAnsi="Times New Roman" w:cs="Times New Roman"/>
          <w:sz w:val="24"/>
          <w:szCs w:val="24"/>
          <w:lang w:val="sr-Cyrl-RS"/>
        </w:rPr>
        <w:t xml:space="preserve">на довољно једнак начин задовољава потребе Наручиоца </w:t>
      </w:r>
      <w:r w:rsidR="00AF5CC0">
        <w:rPr>
          <w:rFonts w:ascii="Times New Roman" w:hAnsi="Times New Roman" w:cs="Times New Roman"/>
          <w:sz w:val="24"/>
          <w:szCs w:val="24"/>
          <w:lang w:val="sr-Cyrl-RS"/>
        </w:rPr>
        <w:t xml:space="preserve">у погледу </w:t>
      </w:r>
      <w:r>
        <w:rPr>
          <w:rFonts w:ascii="Times New Roman" w:hAnsi="Times New Roman" w:cs="Times New Roman"/>
          <w:sz w:val="24"/>
          <w:szCs w:val="24"/>
          <w:lang w:val="sr-Cyrl-RS"/>
        </w:rPr>
        <w:t>угра</w:t>
      </w:r>
      <w:r w:rsidR="002740F6">
        <w:rPr>
          <w:rFonts w:ascii="Times New Roman" w:hAnsi="Times New Roman" w:cs="Times New Roman"/>
          <w:sz w:val="24"/>
          <w:szCs w:val="24"/>
          <w:lang w:val="sr-Cyrl-RS"/>
        </w:rPr>
        <w:t>д</w:t>
      </w:r>
      <w:r w:rsidR="00AF5CC0">
        <w:rPr>
          <w:rFonts w:ascii="Times New Roman" w:hAnsi="Times New Roman" w:cs="Times New Roman"/>
          <w:sz w:val="24"/>
          <w:szCs w:val="24"/>
          <w:lang w:val="sr-Cyrl-RS"/>
        </w:rPr>
        <w:t>ње</w:t>
      </w:r>
      <w:r>
        <w:rPr>
          <w:rFonts w:ascii="Times New Roman" w:hAnsi="Times New Roman" w:cs="Times New Roman"/>
          <w:sz w:val="24"/>
          <w:szCs w:val="24"/>
          <w:lang w:val="sr-Cyrl-RS"/>
        </w:rPr>
        <w:t xml:space="preserve"> </w:t>
      </w:r>
      <w:r w:rsidR="002740F6">
        <w:rPr>
          <w:rFonts w:ascii="Times New Roman" w:hAnsi="Times New Roman" w:cs="Times New Roman"/>
          <w:sz w:val="24"/>
          <w:szCs w:val="24"/>
          <w:lang w:val="sr-Cyrl-RS"/>
        </w:rPr>
        <w:t xml:space="preserve">цеви </w:t>
      </w:r>
      <w:r>
        <w:rPr>
          <w:rFonts w:ascii="Times New Roman" w:hAnsi="Times New Roman" w:cs="Times New Roman"/>
          <w:sz w:val="24"/>
          <w:szCs w:val="24"/>
          <w:lang w:val="sr-Cyrl-RS"/>
        </w:rPr>
        <w:t>алтернативним техникама (без пешчане кошуљице)</w:t>
      </w:r>
      <w:r w:rsidR="00B874F1">
        <w:rPr>
          <w:rFonts w:ascii="Times New Roman" w:hAnsi="Times New Roman" w:cs="Times New Roman"/>
          <w:sz w:val="24"/>
          <w:szCs w:val="24"/>
          <w:lang w:val="sr-Cyrl-RS"/>
        </w:rPr>
        <w:t xml:space="preserve">; </w:t>
      </w:r>
    </w:p>
    <w:p w:rsidR="00B874F1" w:rsidRDefault="00B874F1" w:rsidP="00B874F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 Коначно,  није без значаја ни чињеница да двослојна цев </w:t>
      </w:r>
      <w:r w:rsidRPr="00B874F1">
        <w:rPr>
          <w:rFonts w:ascii="Times New Roman" w:hAnsi="Times New Roman" w:cs="Times New Roman"/>
          <w:sz w:val="24"/>
          <w:szCs w:val="24"/>
          <w:lang w:val="sr-Cyrl-RS"/>
        </w:rPr>
        <w:t>RC тип 2 има упозоравајући спољашњ</w:t>
      </w:r>
      <w:r w:rsidR="00DC1518">
        <w:rPr>
          <w:rFonts w:ascii="Times New Roman" w:hAnsi="Times New Roman" w:cs="Times New Roman"/>
          <w:sz w:val="24"/>
          <w:szCs w:val="24"/>
          <w:lang w:val="sr-Cyrl-RS"/>
        </w:rPr>
        <w:t>и слој плаве боје, испод којег ј</w:t>
      </w:r>
      <w:r w:rsidRPr="00B874F1">
        <w:rPr>
          <w:rFonts w:ascii="Times New Roman" w:hAnsi="Times New Roman" w:cs="Times New Roman"/>
          <w:sz w:val="24"/>
          <w:szCs w:val="24"/>
          <w:lang w:val="sr-Cyrl-RS"/>
        </w:rPr>
        <w:t>е лако уочи</w:t>
      </w:r>
      <w:r w:rsidR="00DC1518">
        <w:rPr>
          <w:rFonts w:ascii="Times New Roman" w:hAnsi="Times New Roman" w:cs="Times New Roman"/>
          <w:sz w:val="24"/>
          <w:szCs w:val="24"/>
          <w:lang w:val="sr-Cyrl-RS"/>
        </w:rPr>
        <w:t>ти</w:t>
      </w:r>
      <w:r w:rsidRPr="00B874F1">
        <w:rPr>
          <w:rFonts w:ascii="Times New Roman" w:hAnsi="Times New Roman" w:cs="Times New Roman"/>
          <w:sz w:val="24"/>
          <w:szCs w:val="24"/>
          <w:lang w:val="sr-Cyrl-RS"/>
        </w:rPr>
        <w:t xml:space="preserve"> црни слој када дође до значајног оштећења приликом транспорта или уградње </w:t>
      </w:r>
      <w:r>
        <w:rPr>
          <w:rFonts w:ascii="Times New Roman" w:hAnsi="Times New Roman" w:cs="Times New Roman"/>
          <w:sz w:val="24"/>
          <w:szCs w:val="24"/>
          <w:lang w:val="sr-Cyrl-RS"/>
        </w:rPr>
        <w:t>што омогућава да се таква битна оштећења одстране пре пуштања цевовода у рад</w:t>
      </w:r>
      <w:bookmarkStart w:id="0" w:name="_GoBack"/>
      <w:bookmarkEnd w:id="0"/>
      <w:r w:rsidRPr="00B874F1">
        <w:rPr>
          <w:rFonts w:ascii="Times New Roman" w:hAnsi="Times New Roman" w:cs="Times New Roman"/>
          <w:sz w:val="24"/>
          <w:szCs w:val="24"/>
          <w:lang w:val="sr-Cyrl-RS"/>
        </w:rPr>
        <w:t>.</w:t>
      </w:r>
    </w:p>
    <w:p w:rsidR="00AF5CC0" w:rsidRPr="002D7B17" w:rsidRDefault="00AF5CC0" w:rsidP="00B874F1">
      <w:pPr>
        <w:spacing w:after="0"/>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Имајући у виду све </w:t>
      </w:r>
      <w:r w:rsidR="002D7B17">
        <w:rPr>
          <w:rFonts w:ascii="Times New Roman" w:hAnsi="Times New Roman" w:cs="Times New Roman"/>
          <w:sz w:val="24"/>
          <w:szCs w:val="24"/>
          <w:lang w:val="sr-Cyrl-RS"/>
        </w:rPr>
        <w:t xml:space="preserve">напред </w:t>
      </w:r>
      <w:r>
        <w:rPr>
          <w:rFonts w:ascii="Times New Roman" w:hAnsi="Times New Roman" w:cs="Times New Roman"/>
          <w:sz w:val="24"/>
          <w:szCs w:val="24"/>
          <w:lang w:val="sr-Cyrl-RS"/>
        </w:rPr>
        <w:t>наведено Наручилац</w:t>
      </w:r>
      <w:r w:rsidR="00EC1C4C">
        <w:rPr>
          <w:rFonts w:ascii="Times New Roman" w:hAnsi="Times New Roman" w:cs="Times New Roman"/>
          <w:sz w:val="24"/>
          <w:szCs w:val="24"/>
          <w:lang w:val="sr-Cyrl-RS"/>
        </w:rPr>
        <w:t xml:space="preserve"> сматра да </w:t>
      </w:r>
      <w:r w:rsidR="002D7B17">
        <w:rPr>
          <w:rFonts w:ascii="Times New Roman" w:hAnsi="Times New Roman" w:cs="Times New Roman"/>
          <w:sz w:val="24"/>
          <w:szCs w:val="24"/>
          <w:lang w:val="sr-Cyrl-RS"/>
        </w:rPr>
        <w:t xml:space="preserve">примедбе понуђача </w:t>
      </w:r>
      <w:r w:rsidR="002D7B17" w:rsidRPr="002D7B17">
        <w:rPr>
          <w:rFonts w:ascii="Times New Roman" w:hAnsi="Times New Roman" w:cs="Times New Roman"/>
          <w:b/>
          <w:sz w:val="24"/>
          <w:szCs w:val="24"/>
          <w:lang w:val="sr-Cyrl-RS"/>
        </w:rPr>
        <w:t>нису основане</w:t>
      </w:r>
      <w:r w:rsidR="002D7B17">
        <w:rPr>
          <w:rFonts w:ascii="Times New Roman" w:hAnsi="Times New Roman" w:cs="Times New Roman"/>
          <w:sz w:val="24"/>
          <w:szCs w:val="24"/>
          <w:lang w:val="sr-Cyrl-RS"/>
        </w:rPr>
        <w:t xml:space="preserve">, да </w:t>
      </w:r>
      <w:r w:rsidR="00EC1C4C">
        <w:rPr>
          <w:rFonts w:ascii="Times New Roman" w:hAnsi="Times New Roman" w:cs="Times New Roman"/>
          <w:sz w:val="24"/>
          <w:szCs w:val="24"/>
          <w:lang w:val="sr-Cyrl-RS"/>
        </w:rPr>
        <w:t>су ус</w:t>
      </w:r>
      <w:r w:rsidR="002D7B17">
        <w:rPr>
          <w:rFonts w:ascii="Times New Roman" w:hAnsi="Times New Roman" w:cs="Times New Roman"/>
          <w:sz w:val="24"/>
          <w:szCs w:val="24"/>
          <w:lang w:val="sr-Cyrl-RS"/>
        </w:rPr>
        <w:t xml:space="preserve">лови у конкурсној документацији </w:t>
      </w:r>
      <w:r w:rsidR="00EC1C4C">
        <w:rPr>
          <w:rFonts w:ascii="Times New Roman" w:hAnsi="Times New Roman" w:cs="Times New Roman"/>
          <w:sz w:val="24"/>
          <w:szCs w:val="24"/>
          <w:lang w:val="sr-Cyrl-RS"/>
        </w:rPr>
        <w:t xml:space="preserve">постављени </w:t>
      </w:r>
      <w:r w:rsidR="002D7B17">
        <w:rPr>
          <w:rFonts w:ascii="Times New Roman" w:hAnsi="Times New Roman" w:cs="Times New Roman"/>
          <w:sz w:val="24"/>
          <w:szCs w:val="24"/>
          <w:lang w:val="sr-Cyrl-RS"/>
        </w:rPr>
        <w:t xml:space="preserve">коректно, реално и недискриминаторски и </w:t>
      </w:r>
      <w:r w:rsidR="002D7B17" w:rsidRPr="002D7B17">
        <w:rPr>
          <w:rFonts w:ascii="Times New Roman" w:hAnsi="Times New Roman" w:cs="Times New Roman"/>
          <w:b/>
          <w:sz w:val="24"/>
          <w:szCs w:val="24"/>
          <w:lang w:val="sr-Cyrl-RS"/>
        </w:rPr>
        <w:t>остаје при већ објављеној конкурсној документацији</w:t>
      </w:r>
      <w:r w:rsidRPr="002D7B17">
        <w:rPr>
          <w:rFonts w:ascii="Times New Roman" w:hAnsi="Times New Roman" w:cs="Times New Roman"/>
          <w:b/>
          <w:sz w:val="24"/>
          <w:szCs w:val="24"/>
          <w:lang w:val="sr-Cyrl-RS"/>
        </w:rPr>
        <w:t xml:space="preserve">.  </w:t>
      </w:r>
    </w:p>
    <w:p w:rsidR="00B874F1" w:rsidRPr="00B874F1" w:rsidRDefault="00B874F1" w:rsidP="00B874F1">
      <w:pPr>
        <w:spacing w:after="0"/>
        <w:rPr>
          <w:rFonts w:ascii="Times New Roman" w:hAnsi="Times New Roman" w:cs="Times New Roman"/>
          <w:sz w:val="24"/>
          <w:szCs w:val="24"/>
          <w:lang w:val="sr-Cyrl-RS"/>
        </w:rPr>
      </w:pPr>
    </w:p>
    <w:p w:rsidR="006602C2" w:rsidRPr="006602C2" w:rsidRDefault="006602C2" w:rsidP="006602C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Комисија </w:t>
      </w:r>
      <w:r w:rsidR="00961463">
        <w:rPr>
          <w:rFonts w:ascii="Times New Roman" w:hAnsi="Times New Roman" w:cs="Times New Roman"/>
          <w:sz w:val="24"/>
          <w:szCs w:val="24"/>
          <w:lang w:val="sr-Cyrl-RS"/>
        </w:rPr>
        <w:t>у поступку ЈНВВ-д 08</w:t>
      </w:r>
      <w:r>
        <w:rPr>
          <w:rFonts w:ascii="Times New Roman" w:hAnsi="Times New Roman" w:cs="Times New Roman"/>
          <w:sz w:val="24"/>
          <w:szCs w:val="24"/>
          <w:lang w:val="sr-Cyrl-RS"/>
        </w:rPr>
        <w:t>/17</w:t>
      </w:r>
    </w:p>
    <w:sectPr w:rsidR="006602C2" w:rsidRPr="006602C2" w:rsidSect="0053698C">
      <w:pgSz w:w="12240" w:h="15840"/>
      <w:pgMar w:top="709" w:right="474"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8C"/>
    <w:rsid w:val="000755C9"/>
    <w:rsid w:val="000E338D"/>
    <w:rsid w:val="001C797D"/>
    <w:rsid w:val="001E61D4"/>
    <w:rsid w:val="002334D2"/>
    <w:rsid w:val="002740F6"/>
    <w:rsid w:val="002B57B5"/>
    <w:rsid w:val="002D7B17"/>
    <w:rsid w:val="003F39C0"/>
    <w:rsid w:val="00466CF3"/>
    <w:rsid w:val="004E00A8"/>
    <w:rsid w:val="0053698C"/>
    <w:rsid w:val="005739E3"/>
    <w:rsid w:val="006602C2"/>
    <w:rsid w:val="006959F9"/>
    <w:rsid w:val="006C7168"/>
    <w:rsid w:val="006F26DA"/>
    <w:rsid w:val="007771B3"/>
    <w:rsid w:val="007800F5"/>
    <w:rsid w:val="0085076B"/>
    <w:rsid w:val="008E6035"/>
    <w:rsid w:val="00961463"/>
    <w:rsid w:val="00962244"/>
    <w:rsid w:val="009872F3"/>
    <w:rsid w:val="009B07FA"/>
    <w:rsid w:val="00A30D43"/>
    <w:rsid w:val="00AF5648"/>
    <w:rsid w:val="00AF5CC0"/>
    <w:rsid w:val="00B874F1"/>
    <w:rsid w:val="00C4650E"/>
    <w:rsid w:val="00D64EEE"/>
    <w:rsid w:val="00DC1518"/>
    <w:rsid w:val="00DF6C70"/>
    <w:rsid w:val="00EC1C4C"/>
    <w:rsid w:val="00ED3522"/>
    <w:rsid w:val="00F46C4A"/>
    <w:rsid w:val="00FD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E3"/>
    <w:pPr>
      <w:ind w:left="720"/>
      <w:contextualSpacing/>
    </w:pPr>
  </w:style>
  <w:style w:type="paragraph" w:customStyle="1" w:styleId="Default">
    <w:name w:val="Default"/>
    <w:rsid w:val="000E338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E3"/>
    <w:pPr>
      <w:ind w:left="720"/>
      <w:contextualSpacing/>
    </w:pPr>
  </w:style>
  <w:style w:type="paragraph" w:customStyle="1" w:styleId="Default">
    <w:name w:val="Default"/>
    <w:rsid w:val="000E338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4</cp:revision>
  <dcterms:created xsi:type="dcterms:W3CDTF">2017-07-31T11:09:00Z</dcterms:created>
  <dcterms:modified xsi:type="dcterms:W3CDTF">2017-07-31T11:42:00Z</dcterms:modified>
</cp:coreProperties>
</file>